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64A" w:rsidRDefault="006762DB">
      <w:pP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WAVES - Weaving Leadership for Gender Equality</w:t>
      </w:r>
    </w:p>
    <w:p w:rsidR="00F9764A" w:rsidRDefault="006762DB">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Official Launch and Leadership Workshop</w:t>
      </w:r>
    </w:p>
    <w:p w:rsidR="00F9764A" w:rsidRDefault="00F9764A">
      <w:pPr>
        <w:rPr>
          <w:rFonts w:ascii="Times New Roman" w:eastAsia="Times New Roman" w:hAnsi="Times New Roman" w:cs="Times New Roman"/>
          <w:b/>
          <w:sz w:val="24"/>
          <w:szCs w:val="24"/>
        </w:rPr>
      </w:pPr>
    </w:p>
    <w:p w:rsidR="00F9764A" w:rsidRDefault="006762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more information, please email: </w:t>
      </w:r>
    </w:p>
    <w:p w:rsidR="00F9764A" w:rsidRDefault="00F9764A">
      <w:pPr>
        <w:rPr>
          <w:rFonts w:ascii="Times New Roman" w:eastAsia="Times New Roman" w:hAnsi="Times New Roman" w:cs="Times New Roman"/>
          <w:sz w:val="20"/>
          <w:szCs w:val="20"/>
        </w:rPr>
      </w:pPr>
    </w:p>
    <w:p w:rsidR="00F9764A" w:rsidRDefault="006762DB">
      <w:pPr>
        <w:rPr>
          <w:rFonts w:ascii="Times New Roman" w:eastAsia="Times New Roman" w:hAnsi="Times New Roman" w:cs="Times New Roman"/>
          <w:b/>
          <w:sz w:val="36"/>
          <w:szCs w:val="36"/>
        </w:rPr>
      </w:pPr>
      <w:proofErr w:type="spellStart"/>
      <w:r>
        <w:rPr>
          <w:rFonts w:ascii="Times New Roman" w:eastAsia="Times New Roman" w:hAnsi="Times New Roman" w:cs="Times New Roman"/>
          <w:b/>
          <w:sz w:val="24"/>
          <w:szCs w:val="24"/>
        </w:rPr>
        <w:t>Kalpana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Giri</w:t>
      </w:r>
      <w:proofErr w:type="spellEnd"/>
      <w:r>
        <w:rPr>
          <w:rFonts w:ascii="Times New Roman" w:eastAsia="Times New Roman" w:hAnsi="Times New Roman" w:cs="Times New Roman"/>
          <w:b/>
          <w:sz w:val="24"/>
          <w:szCs w:val="24"/>
        </w:rPr>
        <w:t xml:space="preserve"> at </w:t>
      </w:r>
      <w:hyperlink r:id="rId5">
        <w:r>
          <w:rPr>
            <w:rFonts w:ascii="Times New Roman" w:eastAsia="Times New Roman" w:hAnsi="Times New Roman" w:cs="Times New Roman"/>
            <w:b/>
            <w:color w:val="1155CC"/>
            <w:sz w:val="24"/>
            <w:szCs w:val="24"/>
            <w:u w:val="single"/>
          </w:rPr>
          <w:t>kalpana.giri@recoftc.org</w:t>
        </w:r>
      </w:hyperlink>
    </w:p>
    <w:p w:rsidR="00F9764A" w:rsidRDefault="006762DB">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Detty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Saluling</w:t>
      </w:r>
      <w:proofErr w:type="spellEnd"/>
      <w:r>
        <w:rPr>
          <w:rFonts w:ascii="Times New Roman" w:eastAsia="Times New Roman" w:hAnsi="Times New Roman" w:cs="Times New Roman"/>
          <w:b/>
          <w:sz w:val="24"/>
          <w:szCs w:val="24"/>
        </w:rPr>
        <w:t xml:space="preserve"> at </w:t>
      </w:r>
      <w:hyperlink r:id="rId6">
        <w:r>
          <w:rPr>
            <w:rFonts w:ascii="Times New Roman" w:eastAsia="Times New Roman" w:hAnsi="Times New Roman" w:cs="Times New Roman"/>
            <w:b/>
            <w:color w:val="1155CC"/>
            <w:sz w:val="24"/>
            <w:szCs w:val="24"/>
            <w:u w:val="single"/>
          </w:rPr>
          <w:t>detty.saluling@recoftc.org</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F9764A" w:rsidRDefault="006762DB">
      <w:pPr>
        <w:rPr>
          <w:rFonts w:ascii="Times New Roman" w:eastAsia="Times New Roman" w:hAnsi="Times New Roman" w:cs="Times New Roman"/>
          <w:b/>
        </w:rPr>
      </w:pPr>
      <w:r>
        <w:rPr>
          <w:rFonts w:ascii="Times New Roman" w:eastAsia="Times New Roman" w:hAnsi="Times New Roman" w:cs="Times New Roman"/>
          <w:b/>
        </w:rPr>
        <w:t xml:space="preserve">Background: </w:t>
      </w:r>
    </w:p>
    <w:p w:rsidR="00F9764A" w:rsidRDefault="006762DB">
      <w:pPr>
        <w:jc w:val="both"/>
        <w:rPr>
          <w:rFonts w:ascii="Times New Roman" w:eastAsia="Times New Roman" w:hAnsi="Times New Roman" w:cs="Times New Roman"/>
        </w:rPr>
      </w:pPr>
      <w:r>
        <w:rPr>
          <w:rFonts w:ascii="Times New Roman" w:eastAsia="Times New Roman" w:hAnsi="Times New Roman" w:cs="Times New Roman"/>
        </w:rPr>
        <w:t xml:space="preserve">Gender inequality hampers the achievement of the Sustainable Development Goals and can threaten natural resource management. There is an increasing acknowledgment </w:t>
      </w:r>
      <w:r>
        <w:rPr>
          <w:rFonts w:ascii="Times New Roman" w:eastAsia="Times New Roman" w:hAnsi="Times New Roman" w:cs="Times New Roman"/>
        </w:rPr>
        <w:t>that the global community must address gender equality in international and regional agendas. While these policy adherence signal expanding opportunities, gender equality is meaningful only through concrete actions. But translating gender concepts into pra</w:t>
      </w:r>
      <w:r>
        <w:rPr>
          <w:rFonts w:ascii="Times New Roman" w:eastAsia="Times New Roman" w:hAnsi="Times New Roman" w:cs="Times New Roman"/>
        </w:rPr>
        <w:t xml:space="preserve">ctice is a demanding task, since the concepts of gender equality are not only complex, but also demand policy coherence, inclusive finance, and redressal of discriminatory socio-cultural power and norms. </w:t>
      </w:r>
    </w:p>
    <w:p w:rsidR="00F9764A" w:rsidRDefault="00F9764A">
      <w:pPr>
        <w:rPr>
          <w:rFonts w:ascii="Times New Roman" w:eastAsia="Times New Roman" w:hAnsi="Times New Roman" w:cs="Times New Roman"/>
        </w:rPr>
      </w:pPr>
    </w:p>
    <w:p w:rsidR="00F9764A" w:rsidRDefault="006762DB">
      <w:pPr>
        <w:jc w:val="both"/>
        <w:rPr>
          <w:rFonts w:ascii="Times New Roman" w:eastAsia="Times New Roman" w:hAnsi="Times New Roman" w:cs="Times New Roman"/>
        </w:rPr>
      </w:pPr>
      <w:r>
        <w:rPr>
          <w:rFonts w:ascii="Times New Roman" w:eastAsia="Times New Roman" w:hAnsi="Times New Roman" w:cs="Times New Roman"/>
          <w:b/>
        </w:rPr>
        <w:t>On 5 March 2019</w:t>
      </w:r>
      <w:r>
        <w:rPr>
          <w:rFonts w:ascii="Times New Roman" w:eastAsia="Times New Roman" w:hAnsi="Times New Roman" w:cs="Times New Roman"/>
        </w:rPr>
        <w:t xml:space="preserve">, The Center for People and Forest (RECOFTC) will be launching </w:t>
      </w:r>
      <w:r>
        <w:rPr>
          <w:rFonts w:ascii="Times New Roman" w:eastAsia="Times New Roman" w:hAnsi="Times New Roman" w:cs="Times New Roman"/>
          <w:i/>
        </w:rPr>
        <w:t xml:space="preserve">WAVES - Weaving Leadership for Gender Equality </w:t>
      </w:r>
      <w:r>
        <w:rPr>
          <w:rFonts w:ascii="Times New Roman" w:eastAsia="Times New Roman" w:hAnsi="Times New Roman" w:cs="Times New Roman"/>
        </w:rPr>
        <w:t>in an effort to equip key actors in the region with knowledge and capacity to understand, design and implement gender equality measures in natural</w:t>
      </w:r>
      <w:r>
        <w:rPr>
          <w:rFonts w:ascii="Times New Roman" w:eastAsia="Times New Roman" w:hAnsi="Times New Roman" w:cs="Times New Roman"/>
        </w:rPr>
        <w:t xml:space="preserve"> resources management. In so doing, The Center intends to build women’s leadership skills, support gender equity across agencies, and integrate gender equality measures into climate policy, monetary investments and actions. </w:t>
      </w:r>
    </w:p>
    <w:p w:rsidR="00032A9F" w:rsidRDefault="00032A9F">
      <w:pPr>
        <w:jc w:val="both"/>
        <w:rPr>
          <w:rFonts w:ascii="Times New Roman" w:eastAsia="Times New Roman" w:hAnsi="Times New Roman" w:cs="Times New Roman"/>
        </w:rPr>
      </w:pPr>
    </w:p>
    <w:p w:rsidR="00032A9F" w:rsidRPr="006762DB" w:rsidRDefault="006762DB">
      <w:pPr>
        <w:jc w:val="both"/>
        <w:rPr>
          <w:rFonts w:ascii="Times New Roman" w:eastAsia="Times New Roman" w:hAnsi="Times New Roman" w:cs="Times New Roman"/>
          <w:i/>
          <w:iCs/>
        </w:rPr>
      </w:pPr>
      <w:bookmarkStart w:id="0" w:name="_GoBack"/>
      <w:r w:rsidRPr="006762DB">
        <w:rPr>
          <w:rFonts w:ascii="Times New Roman" w:eastAsia="Times New Roman" w:hAnsi="Times New Roman" w:cs="Times New Roman"/>
          <w:i/>
          <w:iCs/>
        </w:rPr>
        <w:t xml:space="preserve">Note: Part of the </w:t>
      </w:r>
      <w:r w:rsidR="00032A9F" w:rsidRPr="006762DB">
        <w:rPr>
          <w:rFonts w:ascii="Times New Roman" w:eastAsia="Times New Roman" w:hAnsi="Times New Roman" w:cs="Times New Roman"/>
          <w:i/>
          <w:iCs/>
        </w:rPr>
        <w:t>WAVES</w:t>
      </w:r>
      <w:r w:rsidRPr="006762DB">
        <w:rPr>
          <w:rFonts w:ascii="Times New Roman" w:eastAsia="Times New Roman" w:hAnsi="Times New Roman" w:cs="Times New Roman"/>
          <w:i/>
          <w:iCs/>
        </w:rPr>
        <w:t xml:space="preserve"> launch includes the </w:t>
      </w:r>
      <w:r w:rsidR="00032A9F" w:rsidRPr="006762DB">
        <w:rPr>
          <w:rFonts w:ascii="Times New Roman" w:eastAsia="Times New Roman" w:hAnsi="Times New Roman" w:cs="Times New Roman"/>
          <w:i/>
          <w:iCs/>
        </w:rPr>
        <w:t>Gender Leadership</w:t>
      </w:r>
      <w:r w:rsidRPr="006762DB">
        <w:rPr>
          <w:rFonts w:ascii="Times New Roman" w:eastAsia="Times New Roman" w:hAnsi="Times New Roman" w:cs="Times New Roman"/>
          <w:i/>
          <w:iCs/>
        </w:rPr>
        <w:t xml:space="preserve"> workshop that will run from 5-8 March 2019. </w:t>
      </w:r>
      <w:r w:rsidR="00032A9F" w:rsidRPr="006762DB">
        <w:rPr>
          <w:rFonts w:ascii="Times New Roman" w:eastAsia="Times New Roman" w:hAnsi="Times New Roman" w:cs="Times New Roman"/>
          <w:i/>
          <w:iCs/>
        </w:rPr>
        <w:t xml:space="preserve"> </w:t>
      </w:r>
    </w:p>
    <w:bookmarkEnd w:id="0"/>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rPr>
      </w:pPr>
      <w:r>
        <w:rPr>
          <w:rFonts w:ascii="Times New Roman" w:eastAsia="Times New Roman" w:hAnsi="Times New Roman" w:cs="Times New Roman"/>
        </w:rPr>
        <w:t>Please join us in spreading th</w:t>
      </w:r>
      <w:r>
        <w:rPr>
          <w:rFonts w:ascii="Times New Roman" w:eastAsia="Times New Roman" w:hAnsi="Times New Roman" w:cs="Times New Roman"/>
        </w:rPr>
        <w:t xml:space="preserve">e message! </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b/>
        </w:rPr>
      </w:pPr>
      <w:r>
        <w:rPr>
          <w:rFonts w:ascii="Times New Roman" w:eastAsia="Times New Roman" w:hAnsi="Times New Roman" w:cs="Times New Roman"/>
          <w:b/>
        </w:rPr>
        <w:t xml:space="preserve">Important Links: </w:t>
      </w:r>
    </w:p>
    <w:p w:rsidR="00F9764A" w:rsidRDefault="00F9764A">
      <w:pPr>
        <w:rPr>
          <w:rFonts w:ascii="Times New Roman" w:eastAsia="Times New Roman" w:hAnsi="Times New Roman" w:cs="Times New Roman"/>
          <w:b/>
        </w:rPr>
      </w:pPr>
    </w:p>
    <w:p w:rsidR="00F9764A" w:rsidRDefault="006762DB">
      <w:pPr>
        <w:rPr>
          <w:rFonts w:ascii="Times New Roman" w:eastAsia="Times New Roman" w:hAnsi="Times New Roman" w:cs="Times New Roman"/>
        </w:rPr>
      </w:pPr>
      <w:r>
        <w:rPr>
          <w:rFonts w:ascii="Times New Roman" w:eastAsia="Times New Roman" w:hAnsi="Times New Roman" w:cs="Times New Roman"/>
        </w:rPr>
        <w:t xml:space="preserve">Program Page: </w:t>
      </w:r>
      <w:hyperlink r:id="rId7">
        <w:r>
          <w:rPr>
            <w:rFonts w:ascii="Times New Roman" w:eastAsia="Times New Roman" w:hAnsi="Times New Roman" w:cs="Times New Roman"/>
            <w:color w:val="1155CC"/>
            <w:u w:val="single"/>
          </w:rPr>
          <w:t>https://www.recoftc.org/waves-weaving-leadership-gender-equality</w:t>
        </w:r>
      </w:hyperlink>
    </w:p>
    <w:p w:rsidR="00F9764A" w:rsidRDefault="006762DB">
      <w:pPr>
        <w:rPr>
          <w:rFonts w:ascii="Times New Roman" w:eastAsia="Times New Roman" w:hAnsi="Times New Roman" w:cs="Times New Roman"/>
        </w:rPr>
      </w:pPr>
      <w:r>
        <w:rPr>
          <w:rFonts w:ascii="Times New Roman" w:eastAsia="Times New Roman" w:hAnsi="Times New Roman" w:cs="Times New Roman"/>
        </w:rPr>
        <w:t xml:space="preserve">Event Page: </w:t>
      </w:r>
      <w:hyperlink r:id="rId8">
        <w:r>
          <w:rPr>
            <w:rFonts w:ascii="Times New Roman" w:eastAsia="Times New Roman" w:hAnsi="Times New Roman" w:cs="Times New Roman"/>
            <w:color w:val="1155CC"/>
            <w:u w:val="single"/>
          </w:rPr>
          <w:t>https://www.recoftc.org/events/waves-launch-and-workshop</w:t>
        </w:r>
      </w:hyperlink>
    </w:p>
    <w:p w:rsidR="00F9764A" w:rsidRDefault="006762DB">
      <w:pPr>
        <w:rPr>
          <w:rFonts w:ascii="Times New Roman" w:eastAsia="Times New Roman" w:hAnsi="Times New Roman" w:cs="Times New Roman"/>
        </w:rPr>
      </w:pPr>
      <w:r>
        <w:rPr>
          <w:rFonts w:ascii="Times New Roman" w:eastAsia="Times New Roman" w:hAnsi="Times New Roman" w:cs="Times New Roman"/>
        </w:rPr>
        <w:t xml:space="preserve">IWD 2019: </w:t>
      </w:r>
      <w:hyperlink r:id="rId9">
        <w:r>
          <w:rPr>
            <w:rFonts w:ascii="Times New Roman" w:eastAsia="Times New Roman" w:hAnsi="Times New Roman" w:cs="Times New Roman"/>
            <w:color w:val="1155CC"/>
            <w:u w:val="single"/>
          </w:rPr>
          <w:t>https://www.internationalwomensday.com/Theme</w:t>
        </w:r>
      </w:hyperlink>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rPr>
      </w:pPr>
      <w:r>
        <w:rPr>
          <w:rFonts w:ascii="Times New Roman" w:eastAsia="Times New Roman" w:hAnsi="Times New Roman" w:cs="Times New Roman"/>
        </w:rPr>
        <w:t xml:space="preserve">Additional Reads: </w:t>
      </w:r>
    </w:p>
    <w:p w:rsidR="00F9764A" w:rsidRDefault="006762DB">
      <w:pPr>
        <w:rPr>
          <w:rFonts w:ascii="Times New Roman" w:eastAsia="Times New Roman" w:hAnsi="Times New Roman" w:cs="Times New Roman"/>
        </w:rPr>
      </w:pPr>
      <w:hyperlink r:id="rId10">
        <w:r>
          <w:rPr>
            <w:rFonts w:ascii="Times New Roman" w:eastAsia="Times New Roman" w:hAnsi="Times New Roman" w:cs="Times New Roman"/>
            <w:color w:val="1155CC"/>
            <w:u w:val="single"/>
          </w:rPr>
          <w:t>https://www.recoftc.org/en/nepal/stories/womens-leadership-circle-inclusive-forest-governance-nepal</w:t>
        </w:r>
      </w:hyperlink>
    </w:p>
    <w:p w:rsidR="00F9764A" w:rsidRDefault="006762DB">
      <w:pPr>
        <w:rPr>
          <w:rFonts w:ascii="Times New Roman" w:eastAsia="Times New Roman" w:hAnsi="Times New Roman" w:cs="Times New Roman"/>
        </w:rPr>
      </w:pPr>
      <w:hyperlink r:id="rId11">
        <w:r>
          <w:rPr>
            <w:rFonts w:ascii="Times New Roman" w:eastAsia="Times New Roman" w:hAnsi="Times New Roman" w:cs="Times New Roman"/>
            <w:color w:val="1155CC"/>
            <w:u w:val="single"/>
          </w:rPr>
          <w:t>https://www.recoftc.org/stories/future-now-our-drive-secure-gender-equality-across-forest-landscapes</w:t>
        </w:r>
      </w:hyperlink>
    </w:p>
    <w:p w:rsidR="00F9764A" w:rsidRDefault="006762DB">
      <w:pPr>
        <w:rPr>
          <w:rFonts w:ascii="Times New Roman" w:eastAsia="Times New Roman" w:hAnsi="Times New Roman" w:cs="Times New Roman"/>
        </w:rPr>
      </w:pPr>
      <w:hyperlink r:id="rId12">
        <w:r>
          <w:rPr>
            <w:rFonts w:ascii="Times New Roman" w:eastAsia="Times New Roman" w:hAnsi="Times New Roman" w:cs="Times New Roman"/>
            <w:color w:val="1155CC"/>
            <w:u w:val="single"/>
          </w:rPr>
          <w:t>https://www.recoftc.org/en/lao-pdr/stories/solutions-change-changing-gender-narratives-lao-pdr</w:t>
        </w:r>
      </w:hyperlink>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b/>
        </w:rPr>
      </w:pPr>
      <w:r>
        <w:rPr>
          <w:rFonts w:ascii="Times New Roman" w:eastAsia="Times New Roman" w:hAnsi="Times New Roman" w:cs="Times New Roman"/>
          <w:b/>
        </w:rPr>
        <w:t xml:space="preserve">Hashtags to use: </w:t>
      </w:r>
    </w:p>
    <w:p w:rsidR="00F9764A" w:rsidRDefault="006762DB">
      <w:pPr>
        <w:rPr>
          <w:rFonts w:ascii="Times New Roman" w:eastAsia="Times New Roman" w:hAnsi="Times New Roman" w:cs="Times New Roman"/>
        </w:rPr>
      </w:pPr>
      <w:r>
        <w:rPr>
          <w:rFonts w:ascii="Times New Roman" w:eastAsia="Times New Roman" w:hAnsi="Times New Roman" w:cs="Times New Roman"/>
        </w:rPr>
        <w:t>#</w:t>
      </w:r>
      <w:proofErr w:type="spellStart"/>
      <w:proofErr w:type="gramStart"/>
      <w:r>
        <w:rPr>
          <w:rFonts w:ascii="Times New Roman" w:eastAsia="Times New Roman" w:hAnsi="Times New Roman" w:cs="Times New Roman"/>
        </w:rPr>
        <w:t>GenderWAVES</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CreateWAVES</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BalanceforBetter</w:t>
      </w:r>
      <w:proofErr w:type="spellEnd"/>
      <w:r>
        <w:rPr>
          <w:rFonts w:ascii="Times New Roman" w:eastAsia="Times New Roman" w:hAnsi="Times New Roman" w:cs="Times New Roman"/>
        </w:rPr>
        <w:t xml:space="preserve"> -- International Women’s Day 2019 | #IWD2019</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rPr>
      </w:pPr>
      <w:r>
        <w:rPr>
          <w:rFonts w:ascii="Times New Roman" w:eastAsia="Times New Roman" w:hAnsi="Times New Roman" w:cs="Times New Roman"/>
          <w:b/>
        </w:rPr>
        <w:lastRenderedPageBreak/>
        <w:t>Tags for Twitter</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hyperlink r:id="rId13">
        <w:r>
          <w:rPr>
            <w:rFonts w:ascii="Times New Roman" w:eastAsia="Times New Roman" w:hAnsi="Times New Roman" w:cs="Times New Roman"/>
            <w:color w:val="1155CC"/>
            <w:u w:val="single"/>
          </w:rPr>
          <w:t>@RECOFTC</w:t>
        </w:r>
      </w:hyperlink>
      <w:r>
        <w:rPr>
          <w:rFonts w:ascii="Times New Roman" w:eastAsia="Times New Roman" w:hAnsi="Times New Roman" w:cs="Times New Roman"/>
        </w:rPr>
        <w:t xml:space="preserve"> | </w:t>
      </w:r>
      <w:hyperlink r:id="rId14">
        <w:r>
          <w:rPr>
            <w:rFonts w:ascii="Times New Roman" w:eastAsia="Times New Roman" w:hAnsi="Times New Roman" w:cs="Times New Roman"/>
            <w:color w:val="1155CC"/>
            <w:u w:val="single"/>
          </w:rPr>
          <w:t>@</w:t>
        </w:r>
        <w:proofErr w:type="spellStart"/>
        <w:r>
          <w:rPr>
            <w:rFonts w:ascii="Times New Roman" w:eastAsia="Times New Roman" w:hAnsi="Times New Roman" w:cs="Times New Roman"/>
            <w:color w:val="1155CC"/>
            <w:u w:val="single"/>
          </w:rPr>
          <w:t>WOCANupdates</w:t>
        </w:r>
        <w:proofErr w:type="spellEnd"/>
      </w:hyperlink>
      <w:r>
        <w:rPr>
          <w:rFonts w:ascii="Times New Roman" w:eastAsia="Times New Roman" w:hAnsi="Times New Roman" w:cs="Times New Roman"/>
        </w:rPr>
        <w:t xml:space="preserve"> | </w:t>
      </w:r>
      <w:hyperlink r:id="rId15">
        <w:r>
          <w:rPr>
            <w:rFonts w:ascii="Times New Roman" w:eastAsia="Times New Roman" w:hAnsi="Times New Roman" w:cs="Times New Roman"/>
            <w:color w:val="1155CC"/>
            <w:u w:val="single"/>
          </w:rPr>
          <w:t>@</w:t>
        </w:r>
        <w:proofErr w:type="spellStart"/>
        <w:r>
          <w:rPr>
            <w:rFonts w:ascii="Times New Roman" w:eastAsia="Times New Roman" w:hAnsi="Times New Roman" w:cs="Times New Roman"/>
            <w:color w:val="1155CC"/>
            <w:u w:val="single"/>
          </w:rPr>
          <w:t>RightsResources</w:t>
        </w:r>
        <w:proofErr w:type="spellEnd"/>
      </w:hyperlink>
      <w:r>
        <w:rPr>
          <w:rFonts w:ascii="Times New Roman" w:eastAsia="Times New Roman" w:hAnsi="Times New Roman" w:cs="Times New Roman"/>
        </w:rPr>
        <w:t xml:space="preserve"> | </w:t>
      </w:r>
      <w:hyperlink r:id="rId16">
        <w:r>
          <w:rPr>
            <w:rFonts w:ascii="Times New Roman" w:eastAsia="Times New Roman" w:hAnsi="Times New Roman" w:cs="Times New Roman"/>
            <w:color w:val="1155CC"/>
            <w:u w:val="single"/>
          </w:rPr>
          <w:t>@</w:t>
        </w:r>
        <w:proofErr w:type="spellStart"/>
        <w:r>
          <w:rPr>
            <w:rFonts w:ascii="Times New Roman" w:eastAsia="Times New Roman" w:hAnsi="Times New Roman" w:cs="Times New Roman"/>
            <w:color w:val="1155CC"/>
            <w:u w:val="single"/>
          </w:rPr>
          <w:t>IUCN_Gender</w:t>
        </w:r>
        <w:proofErr w:type="spellEnd"/>
      </w:hyperlink>
      <w:r>
        <w:rPr>
          <w:rFonts w:ascii="Times New Roman" w:eastAsia="Times New Roman" w:hAnsi="Times New Roman" w:cs="Times New Roman"/>
        </w:rPr>
        <w:t xml:space="preserve"> | </w:t>
      </w:r>
      <w:hyperlink r:id="rId17">
        <w:r>
          <w:rPr>
            <w:rFonts w:ascii="Times New Roman" w:eastAsia="Times New Roman" w:hAnsi="Times New Roman" w:cs="Times New Roman"/>
            <w:color w:val="1155CC"/>
            <w:u w:val="single"/>
          </w:rPr>
          <w:t>@</w:t>
        </w:r>
        <w:proofErr w:type="spellStart"/>
        <w:r>
          <w:rPr>
            <w:rFonts w:ascii="Times New Roman" w:eastAsia="Times New Roman" w:hAnsi="Times New Roman" w:cs="Times New Roman"/>
            <w:color w:val="1155CC"/>
            <w:u w:val="single"/>
          </w:rPr>
          <w:t>UN_Women</w:t>
        </w:r>
        <w:proofErr w:type="spellEnd"/>
      </w:hyperlink>
      <w:r>
        <w:rPr>
          <w:rFonts w:ascii="Times New Roman" w:eastAsia="Times New Roman" w:hAnsi="Times New Roman" w:cs="Times New Roman"/>
        </w:rPr>
        <w:t xml:space="preserve"> | </w:t>
      </w:r>
      <w:hyperlink r:id="rId18">
        <w:r>
          <w:rPr>
            <w:rFonts w:ascii="Times New Roman" w:eastAsia="Times New Roman" w:hAnsi="Times New Roman" w:cs="Times New Roman"/>
            <w:color w:val="1155CC"/>
            <w:u w:val="single"/>
          </w:rPr>
          <w:t>@</w:t>
        </w:r>
        <w:proofErr w:type="spellStart"/>
        <w:r>
          <w:rPr>
            <w:rFonts w:ascii="Times New Roman" w:eastAsia="Times New Roman" w:hAnsi="Times New Roman" w:cs="Times New Roman"/>
            <w:color w:val="1155CC"/>
            <w:u w:val="single"/>
          </w:rPr>
          <w:t>Sida</w:t>
        </w:r>
        <w:proofErr w:type="spellEnd"/>
      </w:hyperlink>
    </w:p>
    <w:p w:rsidR="00F9764A" w:rsidRDefault="006762DB">
      <w:pPr>
        <w:rPr>
          <w:rFonts w:ascii="Times New Roman" w:eastAsia="Times New Roman" w:hAnsi="Times New Roman" w:cs="Times New Roman"/>
          <w:b/>
        </w:rPr>
      </w:pPr>
      <w:r>
        <w:rPr>
          <w:rFonts w:ascii="Times New Roman" w:eastAsia="Times New Roman" w:hAnsi="Times New Roman" w:cs="Times New Roman"/>
          <w:b/>
        </w:rPr>
        <w:t xml:space="preserve">Creative Assets: </w:t>
      </w:r>
    </w:p>
    <w:p w:rsidR="00F9764A" w:rsidRDefault="006762DB">
      <w:pPr>
        <w:rPr>
          <w:rFonts w:ascii="Times New Roman" w:eastAsia="Times New Roman" w:hAnsi="Times New Roman" w:cs="Times New Roman"/>
        </w:rPr>
      </w:pPr>
      <w:hyperlink r:id="rId19">
        <w:r>
          <w:rPr>
            <w:rFonts w:ascii="Times New Roman" w:eastAsia="Times New Roman" w:hAnsi="Times New Roman" w:cs="Times New Roman"/>
            <w:color w:val="1155CC"/>
            <w:u w:val="single"/>
          </w:rPr>
          <w:t>Gender Co - Lab G</w:t>
        </w:r>
        <w:r>
          <w:rPr>
            <w:rFonts w:ascii="Times New Roman" w:eastAsia="Times New Roman" w:hAnsi="Times New Roman" w:cs="Times New Roman"/>
            <w:color w:val="1155CC"/>
            <w:u w:val="single"/>
          </w:rPr>
          <w:t>raphics</w:t>
        </w:r>
      </w:hyperlink>
    </w:p>
    <w:p w:rsidR="00F9764A" w:rsidRDefault="006762DB">
      <w:pPr>
        <w:rPr>
          <w:rFonts w:ascii="Times New Roman" w:eastAsia="Times New Roman" w:hAnsi="Times New Roman" w:cs="Times New Roman"/>
        </w:rPr>
      </w:pPr>
      <w:r>
        <w:pict>
          <v:rect id="_x0000_i1025" style="width:0;height:1.5pt" o:hralign="center" o:hrstd="t" o:hr="t" fillcolor="#a0a0a0" stroked="f"/>
        </w:pic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Twitter (max 280 characters): </w:t>
      </w:r>
    </w:p>
    <w:p w:rsidR="00F9764A" w:rsidRDefault="00F9764A">
      <w:pPr>
        <w:rPr>
          <w:rFonts w:ascii="Times New Roman" w:eastAsia="Times New Roman" w:hAnsi="Times New Roman" w:cs="Times New Roman"/>
          <w:i/>
        </w:rPr>
      </w:pPr>
    </w:p>
    <w:p w:rsidR="00F9764A" w:rsidRDefault="00891FDD">
      <w:pPr>
        <w:rPr>
          <w:rFonts w:ascii="Times New Roman" w:eastAsia="Times New Roman" w:hAnsi="Times New Roman" w:cs="Times New Roman"/>
          <w:b/>
        </w:rPr>
      </w:pPr>
      <w:r>
        <w:rPr>
          <w:rFonts w:ascii="Times New Roman" w:eastAsia="Times New Roman" w:hAnsi="Times New Roman" w:cs="Times New Roman"/>
          <w:b/>
          <w:color w:val="38761D"/>
        </w:rPr>
        <w:t>GENERAL</w:t>
      </w:r>
      <w:r w:rsidR="006762DB">
        <w:rPr>
          <w:rFonts w:ascii="Times New Roman" w:eastAsia="Times New Roman" w:hAnsi="Times New Roman" w:cs="Times New Roman"/>
          <w:b/>
          <w:color w:val="38761D"/>
        </w:rPr>
        <w:t xml:space="preserve"> about WAVES:</w:t>
      </w:r>
      <w:r w:rsidR="006762DB">
        <w:rPr>
          <w:rFonts w:ascii="Times New Roman" w:eastAsia="Times New Roman" w:hAnsi="Times New Roman" w:cs="Times New Roman"/>
          <w:b/>
        </w:rPr>
        <w:t xml:space="preserve"> </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rPr>
      </w:pPr>
      <w:r>
        <w:rPr>
          <w:rFonts w:ascii="Times New Roman" w:eastAsia="Times New Roman" w:hAnsi="Times New Roman" w:cs="Times New Roman"/>
        </w:rPr>
        <w:t xml:space="preserve">1.6 million </w:t>
      </w:r>
      <w:proofErr w:type="gramStart"/>
      <w:r>
        <w:rPr>
          <w:rFonts w:ascii="Times New Roman" w:eastAsia="Times New Roman" w:hAnsi="Times New Roman" w:cs="Times New Roman"/>
        </w:rPr>
        <w:t>rural</w:t>
      </w:r>
      <w:proofErr w:type="gramEnd"/>
      <w:r>
        <w:rPr>
          <w:rFonts w:ascii="Times New Roman" w:eastAsia="Times New Roman" w:hAnsi="Times New Roman" w:cs="Times New Roman"/>
        </w:rPr>
        <w:t xml:space="preserve"> people depend on the forest for their livelihoods. But not all the benefits in forest landscapes are distributed equally. WAVES, a new initiative by The Center, seeks to a</w:t>
      </w:r>
      <w:r>
        <w:rPr>
          <w:rFonts w:ascii="Times New Roman" w:eastAsia="Times New Roman" w:hAnsi="Times New Roman" w:cs="Times New Roman"/>
        </w:rPr>
        <w:t>ddress this issue and create forests that are sustainable for all. #</w:t>
      </w:r>
      <w:proofErr w:type="spellStart"/>
      <w:r>
        <w:rPr>
          <w:rFonts w:ascii="Times New Roman" w:eastAsia="Times New Roman" w:hAnsi="Times New Roman" w:cs="Times New Roman"/>
        </w:rPr>
        <w:t>GenderWAVES</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333333"/>
          <w:highlight w:val="white"/>
        </w:rPr>
        <w:t xml:space="preserve"> </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rPr>
      </w:pPr>
      <w:r>
        <w:rPr>
          <w:rFonts w:ascii="Times New Roman" w:eastAsia="Times New Roman" w:hAnsi="Times New Roman" w:cs="Times New Roman"/>
        </w:rPr>
        <w:t>Over 30 Gender Leaders will meet in Bangkok on 5 March for the launching of #</w:t>
      </w:r>
      <w:proofErr w:type="spellStart"/>
      <w:r>
        <w:rPr>
          <w:rFonts w:ascii="Times New Roman" w:eastAsia="Times New Roman" w:hAnsi="Times New Roman" w:cs="Times New Roman"/>
        </w:rPr>
        <w:t>GenderWAVES</w:t>
      </w:r>
      <w:proofErr w:type="spellEnd"/>
      <w:r>
        <w:rPr>
          <w:rFonts w:ascii="Times New Roman" w:eastAsia="Times New Roman" w:hAnsi="Times New Roman" w:cs="Times New Roman"/>
        </w:rPr>
        <w:t xml:space="preserve">. These 30 leaders will bring transformative change with assistance from WAVES, a new program that addresses gendered inequalities in forest landscapes. </w:t>
      </w:r>
      <w:hyperlink r:id="rId20">
        <w:r>
          <w:rPr>
            <w:rFonts w:ascii="Times New Roman" w:eastAsia="Times New Roman" w:hAnsi="Times New Roman" w:cs="Times New Roman"/>
            <w:color w:val="1155CC"/>
            <w:highlight w:val="white"/>
            <w:u w:val="single"/>
          </w:rPr>
          <w:t>https://bit.ly/2H6YGZx</w:t>
        </w:r>
      </w:hyperlink>
      <w:r>
        <w:rPr>
          <w:rFonts w:ascii="Times New Roman" w:eastAsia="Times New Roman" w:hAnsi="Times New Roman" w:cs="Times New Roman"/>
          <w:color w:val="333333"/>
          <w:highlight w:val="white"/>
        </w:rPr>
        <w:t xml:space="preserve">  </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rPr>
      </w:pPr>
      <w:r>
        <w:rPr>
          <w:rFonts w:ascii="Times New Roman" w:eastAsia="Times New Roman" w:hAnsi="Times New Roman" w:cs="Times New Roman"/>
        </w:rPr>
        <w:t>Prepare for International #</w:t>
      </w:r>
      <w:proofErr w:type="spellStart"/>
      <w:r>
        <w:rPr>
          <w:rFonts w:ascii="Times New Roman" w:eastAsia="Times New Roman" w:hAnsi="Times New Roman" w:cs="Times New Roman"/>
        </w:rPr>
        <w:t>WomensDay</w:t>
      </w:r>
      <w:proofErr w:type="spellEnd"/>
      <w:r>
        <w:rPr>
          <w:rFonts w:ascii="Times New Roman" w:eastAsia="Times New Roman" w:hAnsi="Times New Roman" w:cs="Times New Roman"/>
        </w:rPr>
        <w:t xml:space="preserve"> on 8 March 2019 by reading about The Center’s new initiative to tackle gendered inequality in forested landscapes. #</w:t>
      </w:r>
      <w:proofErr w:type="spellStart"/>
      <w:r>
        <w:rPr>
          <w:rFonts w:ascii="Times New Roman" w:eastAsia="Times New Roman" w:hAnsi="Times New Roman" w:cs="Times New Roman"/>
        </w:rPr>
        <w:t>CreatingWAVES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BalanceforBetter</w:t>
      </w:r>
      <w:proofErr w:type="spellEnd"/>
      <w:r>
        <w:rPr>
          <w:rFonts w:ascii="Times New Roman" w:eastAsia="Times New Roman" w:hAnsi="Times New Roman" w:cs="Times New Roman"/>
        </w:rPr>
        <w:t xml:space="preserve">  </w:t>
      </w:r>
    </w:p>
    <w:p w:rsidR="00F9764A" w:rsidRDefault="006762DB">
      <w:pPr>
        <w:rPr>
          <w:rFonts w:ascii="Times New Roman" w:eastAsia="Times New Roman" w:hAnsi="Times New Roman" w:cs="Times New Roman"/>
        </w:rPr>
      </w:pPr>
      <w:hyperlink r:id="rId21">
        <w:r>
          <w:rPr>
            <w:rFonts w:ascii="Times New Roman" w:eastAsia="Times New Roman" w:hAnsi="Times New Roman" w:cs="Times New Roman"/>
            <w:color w:val="1155CC"/>
            <w:u w:val="single"/>
          </w:rPr>
          <w:t>https://bit.ly/2H6YGZx</w:t>
        </w:r>
      </w:hyperlink>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color w:val="333333"/>
          <w:highlight w:val="white"/>
        </w:rPr>
      </w:pPr>
      <w:r w:rsidRPr="00891FDD">
        <w:rPr>
          <w:rFonts w:ascii="Times New Roman" w:eastAsia="Times New Roman" w:hAnsi="Times New Roman" w:cs="Times New Roman"/>
          <w:highlight w:val="white"/>
        </w:rPr>
        <w:t>#SDG5 calls for #</w:t>
      </w:r>
      <w:proofErr w:type="spellStart"/>
      <w:r w:rsidRPr="00891FDD">
        <w:rPr>
          <w:rFonts w:ascii="Times New Roman" w:eastAsia="Times New Roman" w:hAnsi="Times New Roman" w:cs="Times New Roman"/>
          <w:highlight w:val="white"/>
        </w:rPr>
        <w:t>GenderEquity</w:t>
      </w:r>
      <w:proofErr w:type="spellEnd"/>
      <w:r w:rsidRPr="00891FDD">
        <w:rPr>
          <w:rFonts w:ascii="Times New Roman" w:eastAsia="Times New Roman" w:hAnsi="Times New Roman" w:cs="Times New Roman"/>
          <w:highlight w:val="white"/>
        </w:rPr>
        <w:t>. #</w:t>
      </w:r>
      <w:proofErr w:type="spellStart"/>
      <w:r w:rsidRPr="00891FDD">
        <w:rPr>
          <w:rFonts w:ascii="Times New Roman" w:eastAsia="Times New Roman" w:hAnsi="Times New Roman" w:cs="Times New Roman"/>
          <w:highlight w:val="white"/>
        </w:rPr>
        <w:t>GenderWAVES</w:t>
      </w:r>
      <w:proofErr w:type="spellEnd"/>
      <w:r w:rsidRPr="00891FDD">
        <w:rPr>
          <w:rFonts w:ascii="Times New Roman" w:eastAsia="Times New Roman" w:hAnsi="Times New Roman" w:cs="Times New Roman"/>
          <w:highlight w:val="white"/>
        </w:rPr>
        <w:t xml:space="preserve"> is doing so by connecting workshops on leadership and gender planning to institutionalized systems. Join us in creating #</w:t>
      </w:r>
      <w:proofErr w:type="spellStart"/>
      <w:r w:rsidRPr="00891FDD">
        <w:rPr>
          <w:rFonts w:ascii="Times New Roman" w:eastAsia="Times New Roman" w:hAnsi="Times New Roman" w:cs="Times New Roman"/>
          <w:highlight w:val="white"/>
        </w:rPr>
        <w:t>Gender</w:t>
      </w:r>
      <w:r w:rsidRPr="00891FDD">
        <w:rPr>
          <w:rFonts w:ascii="Times New Roman" w:eastAsia="Times New Roman" w:hAnsi="Times New Roman" w:cs="Times New Roman"/>
        </w:rPr>
        <w:t>WAVES</w:t>
      </w:r>
      <w:proofErr w:type="spellEnd"/>
      <w:r w:rsidRPr="00891FDD">
        <w:rPr>
          <w:rFonts w:ascii="Times New Roman" w:eastAsia="Times New Roman" w:hAnsi="Times New Roman" w:cs="Times New Roman"/>
          <w:highlight w:val="white"/>
        </w:rPr>
        <w:t xml:space="preserve"> on 5 March 2019. </w:t>
      </w:r>
      <w:hyperlink r:id="rId22">
        <w:r>
          <w:rPr>
            <w:rFonts w:ascii="Times New Roman" w:eastAsia="Times New Roman" w:hAnsi="Times New Roman" w:cs="Times New Roman"/>
            <w:color w:val="1155CC"/>
            <w:highlight w:val="white"/>
            <w:u w:val="single"/>
          </w:rPr>
          <w:t>https://bit.ly/2H6YGZx</w:t>
        </w:r>
      </w:hyperlink>
      <w:r>
        <w:rPr>
          <w:rFonts w:ascii="Times New Roman" w:eastAsia="Times New Roman" w:hAnsi="Times New Roman" w:cs="Times New Roman"/>
          <w:color w:val="333333"/>
          <w:highlight w:val="white"/>
        </w:rPr>
        <w:t xml:space="preserve">  </w:t>
      </w:r>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r w:rsidRPr="00891FDD">
        <w:rPr>
          <w:rFonts w:ascii="Times New Roman" w:eastAsia="Times New Roman" w:hAnsi="Times New Roman" w:cs="Times New Roman"/>
          <w:highlight w:val="white"/>
        </w:rPr>
        <w:t>We need to reframe the narrative on gender by creating #</w:t>
      </w:r>
      <w:proofErr w:type="spellStart"/>
      <w:r w:rsidRPr="00891FDD">
        <w:rPr>
          <w:rFonts w:ascii="Times New Roman" w:eastAsia="Times New Roman" w:hAnsi="Times New Roman" w:cs="Times New Roman"/>
          <w:highlight w:val="white"/>
        </w:rPr>
        <w:t>GenderWAVES</w:t>
      </w:r>
      <w:proofErr w:type="spellEnd"/>
      <w:r w:rsidRPr="00891FDD">
        <w:rPr>
          <w:rFonts w:ascii="Times New Roman" w:eastAsia="Times New Roman" w:hAnsi="Times New Roman" w:cs="Times New Roman"/>
          <w:highlight w:val="white"/>
        </w:rPr>
        <w:t xml:space="preserve"> this 5 March 2019. </w:t>
      </w:r>
      <w:hyperlink r:id="rId23">
        <w:r>
          <w:rPr>
            <w:rFonts w:ascii="Times New Roman" w:eastAsia="Times New Roman" w:hAnsi="Times New Roman" w:cs="Times New Roman"/>
            <w:color w:val="1155CC"/>
            <w:highlight w:val="white"/>
            <w:u w:val="single"/>
          </w:rPr>
          <w:t>https://bit.ly/2H6YGZx</w:t>
        </w:r>
      </w:hyperlink>
      <w:r>
        <w:rPr>
          <w:rFonts w:ascii="Times New Roman" w:eastAsia="Times New Roman" w:hAnsi="Times New Roman" w:cs="Times New Roman"/>
          <w:color w:val="333333"/>
          <w:highlight w:val="white"/>
        </w:rPr>
        <w:t xml:space="preserve">  </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rPr>
      </w:pPr>
      <w:r>
        <w:rPr>
          <w:rFonts w:ascii="Times New Roman" w:eastAsia="Times New Roman" w:hAnsi="Times New Roman" w:cs="Times New Roman"/>
        </w:rPr>
        <w:t>How does Gender equality look like in forestry landscapes? D</w:t>
      </w:r>
      <w:r>
        <w:rPr>
          <w:rFonts w:ascii="Times New Roman" w:eastAsia="Times New Roman" w:hAnsi="Times New Roman" w:cs="Times New Roman"/>
        </w:rPr>
        <w:t>oes everyone have equal rights and benefits access to forestry landscapes?  Follow #</w:t>
      </w:r>
      <w:proofErr w:type="spellStart"/>
      <w:r>
        <w:rPr>
          <w:rFonts w:ascii="Times New Roman" w:eastAsia="Times New Roman" w:hAnsi="Times New Roman" w:cs="Times New Roman"/>
        </w:rPr>
        <w:t>GenderWaves</w:t>
      </w:r>
      <w:proofErr w:type="spellEnd"/>
      <w:r>
        <w:rPr>
          <w:rFonts w:ascii="Times New Roman" w:eastAsia="Times New Roman" w:hAnsi="Times New Roman" w:cs="Times New Roman"/>
        </w:rPr>
        <w:t xml:space="preserve"> to learn more. </w:t>
      </w:r>
      <w:hyperlink r:id="rId24">
        <w:r>
          <w:rPr>
            <w:rFonts w:ascii="Times New Roman" w:eastAsia="Times New Roman" w:hAnsi="Times New Roman" w:cs="Times New Roman"/>
            <w:color w:val="1155CC"/>
            <w:highlight w:val="white"/>
            <w:u w:val="single"/>
          </w:rPr>
          <w:t>https://bit.ly/2H6YGZx</w:t>
        </w:r>
      </w:hyperlink>
      <w:r>
        <w:rPr>
          <w:rFonts w:ascii="Times New Roman" w:eastAsia="Times New Roman" w:hAnsi="Times New Roman" w:cs="Times New Roman"/>
          <w:color w:val="333333"/>
          <w:highlight w:val="white"/>
        </w:rPr>
        <w:t xml:space="preserve">  </w:t>
      </w:r>
    </w:p>
    <w:p w:rsidR="00F9764A" w:rsidRDefault="00F9764A">
      <w:pPr>
        <w:rPr>
          <w:rFonts w:ascii="Times New Roman" w:eastAsia="Times New Roman" w:hAnsi="Times New Roman" w:cs="Times New Roman"/>
        </w:rPr>
      </w:pPr>
    </w:p>
    <w:p w:rsidR="00891FDD" w:rsidRDefault="00891FDD">
      <w:pPr>
        <w:rPr>
          <w:rFonts w:ascii="Times New Roman" w:eastAsia="Times New Roman" w:hAnsi="Times New Roman" w:cs="Times New Roman"/>
          <w:b/>
          <w:color w:val="38761D"/>
        </w:rPr>
      </w:pPr>
    </w:p>
    <w:p w:rsidR="00F9764A" w:rsidRDefault="00891FDD">
      <w:pPr>
        <w:rPr>
          <w:rFonts w:ascii="Times New Roman" w:eastAsia="Times New Roman" w:hAnsi="Times New Roman" w:cs="Times New Roman"/>
        </w:rPr>
      </w:pPr>
      <w:r>
        <w:rPr>
          <w:rFonts w:ascii="Times New Roman" w:eastAsia="Times New Roman" w:hAnsi="Times New Roman" w:cs="Times New Roman"/>
          <w:b/>
          <w:color w:val="38761D"/>
        </w:rPr>
        <w:t>GOVERNMENT-FOCUSED</w:t>
      </w:r>
      <w:r w:rsidR="006762DB">
        <w:rPr>
          <w:rFonts w:ascii="Times New Roman" w:eastAsia="Times New Roman" w:hAnsi="Times New Roman" w:cs="Times New Roman"/>
          <w:b/>
          <w:color w:val="38761D"/>
        </w:rPr>
        <w:t>:</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rPr>
      </w:pPr>
      <w:r>
        <w:rPr>
          <w:rFonts w:ascii="Times New Roman" w:eastAsia="Times New Roman" w:hAnsi="Times New Roman" w:cs="Times New Roman"/>
        </w:rPr>
        <w:t>Leaders in the region have already shown that certain barriers are NOT insurmountable. Nepal’s newly elected Vice-Mayors are aiming to develop plans that promote women’s empowerment. Other governments should follow suit and create some #</w:t>
      </w:r>
      <w:proofErr w:type="spellStart"/>
      <w:r>
        <w:rPr>
          <w:rFonts w:ascii="Times New Roman" w:eastAsia="Times New Roman" w:hAnsi="Times New Roman" w:cs="Times New Roman"/>
        </w:rPr>
        <w:t>GenderWAVES</w:t>
      </w:r>
      <w:proofErr w:type="spellEnd"/>
      <w:r>
        <w:rPr>
          <w:rFonts w:ascii="Times New Roman" w:eastAsia="Times New Roman" w:hAnsi="Times New Roman" w:cs="Times New Roman"/>
        </w:rPr>
        <w:t xml:space="preserve"> for gen</w:t>
      </w:r>
      <w:r>
        <w:rPr>
          <w:rFonts w:ascii="Times New Roman" w:eastAsia="Times New Roman" w:hAnsi="Times New Roman" w:cs="Times New Roman"/>
        </w:rPr>
        <w:t>der equality.</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rPr>
      </w:pPr>
      <w:r>
        <w:rPr>
          <w:rFonts w:ascii="Times New Roman" w:eastAsia="Times New Roman" w:hAnsi="Times New Roman" w:cs="Times New Roman"/>
        </w:rPr>
        <w:t xml:space="preserve">“Creating an enabling ecosystem for women’s effective and meaningful participation in governance and beyond is crucial,” write Dr. </w:t>
      </w:r>
      <w:proofErr w:type="spellStart"/>
      <w:r>
        <w:rPr>
          <w:rFonts w:ascii="Times New Roman" w:eastAsia="Times New Roman" w:hAnsi="Times New Roman" w:cs="Times New Roman"/>
        </w:rPr>
        <w:t>Kalpana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Giri</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Shambu</w:t>
      </w:r>
      <w:proofErr w:type="spellEnd"/>
      <w:r>
        <w:rPr>
          <w:rFonts w:ascii="Times New Roman" w:eastAsia="Times New Roman" w:hAnsi="Times New Roman" w:cs="Times New Roman"/>
        </w:rPr>
        <w:t xml:space="preserve"> Prasad </w:t>
      </w:r>
      <w:proofErr w:type="spellStart"/>
      <w:r>
        <w:rPr>
          <w:rFonts w:ascii="Times New Roman" w:eastAsia="Times New Roman" w:hAnsi="Times New Roman" w:cs="Times New Roman"/>
        </w:rPr>
        <w:t>Dangal</w:t>
      </w:r>
      <w:proofErr w:type="spellEnd"/>
      <w:r>
        <w:rPr>
          <w:rFonts w:ascii="Times New Roman" w:eastAsia="Times New Roman" w:hAnsi="Times New Roman" w:cs="Times New Roman"/>
        </w:rPr>
        <w:t xml:space="preserve"> for The Center</w:t>
      </w:r>
      <w:r w:rsidR="00891FDD">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GenderWAVES</w:t>
      </w:r>
      <w:proofErr w:type="spellEnd"/>
      <w:r>
        <w:rPr>
          <w:rFonts w:ascii="Times New Roman" w:eastAsia="Times New Roman" w:hAnsi="Times New Roman" w:cs="Times New Roman"/>
        </w:rPr>
        <w:t xml:space="preserve">. </w:t>
      </w:r>
      <w:hyperlink r:id="rId25">
        <w:r>
          <w:rPr>
            <w:rFonts w:ascii="Times New Roman" w:eastAsia="Times New Roman" w:hAnsi="Times New Roman" w:cs="Times New Roman"/>
            <w:color w:val="1155CC"/>
            <w:u w:val="single"/>
          </w:rPr>
          <w:t>h</w:t>
        </w:r>
        <w:r>
          <w:rPr>
            <w:rFonts w:ascii="Times New Roman" w:eastAsia="Times New Roman" w:hAnsi="Times New Roman" w:cs="Times New Roman"/>
            <w:color w:val="1155CC"/>
            <w:u w:val="single"/>
          </w:rPr>
          <w:t>ttps://bit.ly/2Ek2gwa</w:t>
        </w:r>
      </w:hyperlink>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rPr>
      </w:pPr>
      <w:r>
        <w:rPr>
          <w:rFonts w:ascii="Times New Roman" w:eastAsia="Times New Roman" w:hAnsi="Times New Roman" w:cs="Times New Roman"/>
        </w:rPr>
        <w:lastRenderedPageBreak/>
        <w:t>Including women, youth, and other marginalized communities in the decision-making process is vital for change. Support our initiative to create #</w:t>
      </w:r>
      <w:proofErr w:type="spellStart"/>
      <w:r>
        <w:rPr>
          <w:rFonts w:ascii="Times New Roman" w:eastAsia="Times New Roman" w:hAnsi="Times New Roman" w:cs="Times New Roman"/>
        </w:rPr>
        <w:t>GenderWAVES</w:t>
      </w:r>
      <w:proofErr w:type="spellEnd"/>
      <w:r>
        <w:rPr>
          <w:rFonts w:ascii="Times New Roman" w:eastAsia="Times New Roman" w:hAnsi="Times New Roman" w:cs="Times New Roman"/>
        </w:rPr>
        <w:t xml:space="preserve"> and achieve #</w:t>
      </w:r>
      <w:proofErr w:type="spellStart"/>
      <w:r>
        <w:rPr>
          <w:rFonts w:ascii="Times New Roman" w:eastAsia="Times New Roman" w:hAnsi="Times New Roman" w:cs="Times New Roman"/>
        </w:rPr>
        <w:t>BalanceforBetter</w:t>
      </w:r>
      <w:proofErr w:type="spellEnd"/>
      <w:r>
        <w:rPr>
          <w:rFonts w:ascii="Times New Roman" w:eastAsia="Times New Roman" w:hAnsi="Times New Roman" w:cs="Times New Roman"/>
        </w:rPr>
        <w:t xml:space="preserve"> in the field of forestry. </w:t>
      </w:r>
      <w:hyperlink r:id="rId26">
        <w:r>
          <w:rPr>
            <w:rFonts w:ascii="Times New Roman" w:eastAsia="Times New Roman" w:hAnsi="Times New Roman" w:cs="Times New Roman"/>
            <w:color w:val="1155CC"/>
            <w:u w:val="single"/>
          </w:rPr>
          <w:t>https://bit.ly/2H6YGZx</w:t>
        </w:r>
      </w:hyperlink>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rPr>
      </w:pPr>
      <w:r>
        <w:rPr>
          <w:rFonts w:ascii="Times New Roman" w:eastAsia="Times New Roman" w:hAnsi="Times New Roman" w:cs="Times New Roman"/>
        </w:rPr>
        <w:t>Women’s leadership is required to #</w:t>
      </w:r>
      <w:proofErr w:type="spellStart"/>
      <w:r>
        <w:rPr>
          <w:rFonts w:ascii="Times New Roman" w:eastAsia="Times New Roman" w:hAnsi="Times New Roman" w:cs="Times New Roman"/>
        </w:rPr>
        <w:t>BalanceforBetter</w:t>
      </w:r>
      <w:proofErr w:type="spellEnd"/>
      <w:r>
        <w:rPr>
          <w:rFonts w:ascii="Times New Roman" w:eastAsia="Times New Roman" w:hAnsi="Times New Roman" w:cs="Times New Roman"/>
        </w:rPr>
        <w:t xml:space="preserve"> in forest landscapes. #</w:t>
      </w:r>
      <w:proofErr w:type="spellStart"/>
      <w:r>
        <w:rPr>
          <w:rFonts w:ascii="Times New Roman" w:eastAsia="Times New Roman" w:hAnsi="Times New Roman" w:cs="Times New Roman"/>
        </w:rPr>
        <w:t>GenderWAVES</w:t>
      </w:r>
      <w:proofErr w:type="spellEnd"/>
      <w:r>
        <w:rPr>
          <w:rFonts w:ascii="Times New Roman" w:eastAsia="Times New Roman" w:hAnsi="Times New Roman" w:cs="Times New Roman"/>
        </w:rPr>
        <w:t xml:space="preserve"> is the new tide. </w:t>
      </w:r>
      <w:hyperlink r:id="rId27">
        <w:r>
          <w:rPr>
            <w:rFonts w:ascii="Times New Roman" w:eastAsia="Times New Roman" w:hAnsi="Times New Roman" w:cs="Times New Roman"/>
            <w:color w:val="1155CC"/>
            <w:u w:val="single"/>
          </w:rPr>
          <w:t>https://bit.ly/2H6YGZx</w:t>
        </w:r>
      </w:hyperlink>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rPr>
      </w:pPr>
      <w:r>
        <w:rPr>
          <w:rFonts w:ascii="Times New Roman" w:eastAsia="Times New Roman" w:hAnsi="Times New Roman" w:cs="Times New Roman"/>
        </w:rPr>
        <w:t>Gender defenders face increasing ris</w:t>
      </w:r>
      <w:r>
        <w:rPr>
          <w:rFonts w:ascii="Times New Roman" w:eastAsia="Times New Roman" w:hAnsi="Times New Roman" w:cs="Times New Roman"/>
        </w:rPr>
        <w:t xml:space="preserve">ks of abuse, threat and resistance. It is time for governments to protect these defenders. </w:t>
      </w:r>
      <w:hyperlink r:id="rId28">
        <w:r>
          <w:rPr>
            <w:rFonts w:ascii="Times New Roman" w:eastAsia="Times New Roman" w:hAnsi="Times New Roman" w:cs="Times New Roman"/>
            <w:color w:val="1155CC"/>
            <w:u w:val="single"/>
          </w:rPr>
          <w:t>https://bit.ly/2H6YGZx</w:t>
        </w:r>
      </w:hyperlink>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rPr>
      </w:pPr>
      <w:r>
        <w:rPr>
          <w:rFonts w:ascii="Times New Roman" w:eastAsia="Times New Roman" w:hAnsi="Times New Roman" w:cs="Times New Roman"/>
        </w:rPr>
        <w:t>Can #</w:t>
      </w:r>
      <w:proofErr w:type="spellStart"/>
      <w:r>
        <w:rPr>
          <w:rFonts w:ascii="Times New Roman" w:eastAsia="Times New Roman" w:hAnsi="Times New Roman" w:cs="Times New Roman"/>
        </w:rPr>
        <w:t>B</w:t>
      </w:r>
      <w:r w:rsidR="00891FDD">
        <w:rPr>
          <w:rFonts w:ascii="Times New Roman" w:eastAsia="Times New Roman" w:hAnsi="Times New Roman" w:cs="Times New Roman"/>
        </w:rPr>
        <w:t>a</w:t>
      </w:r>
      <w:r>
        <w:rPr>
          <w:rFonts w:ascii="Times New Roman" w:eastAsia="Times New Roman" w:hAnsi="Times New Roman" w:cs="Times New Roman"/>
        </w:rPr>
        <w:t>lanceforBetter</w:t>
      </w:r>
      <w:proofErr w:type="spellEnd"/>
      <w:r>
        <w:rPr>
          <w:rFonts w:ascii="Times New Roman" w:eastAsia="Times New Roman" w:hAnsi="Times New Roman" w:cs="Times New Roman"/>
        </w:rPr>
        <w:t xml:space="preserve"> include gender-inclusive forestry education? Well, someone is certainly takin</w:t>
      </w:r>
      <w:r>
        <w:rPr>
          <w:rFonts w:ascii="Times New Roman" w:eastAsia="Times New Roman" w:hAnsi="Times New Roman" w:cs="Times New Roman"/>
        </w:rPr>
        <w:t>g up the challenges. Meet our WAVES leaders who strive to create gender-inclusive curriculum for the forestry sector in Indonesia.</w:t>
      </w:r>
      <w:r>
        <w:rPr>
          <w:rFonts w:ascii="Times New Roman" w:eastAsia="Times New Roman" w:hAnsi="Times New Roman" w:cs="Times New Roman"/>
        </w:rPr>
        <w:t xml:space="preserve"> </w:t>
      </w:r>
      <w:hyperlink r:id="rId29">
        <w:r>
          <w:rPr>
            <w:rFonts w:ascii="Times New Roman" w:eastAsia="Times New Roman" w:hAnsi="Times New Roman" w:cs="Times New Roman"/>
            <w:color w:val="1155CC"/>
            <w:u w:val="single"/>
          </w:rPr>
          <w:t>https://bit.ly/2H6YGZx</w:t>
        </w:r>
      </w:hyperlink>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rPr>
      </w:pPr>
      <w:proofErr w:type="gramStart"/>
      <w:r>
        <w:rPr>
          <w:rFonts w:ascii="Times New Roman" w:eastAsia="Times New Roman" w:hAnsi="Times New Roman" w:cs="Times New Roman"/>
        </w:rPr>
        <w:t>From critical mass to critical actors.</w:t>
      </w:r>
      <w:proofErr w:type="gramEnd"/>
      <w:r>
        <w:rPr>
          <w:rFonts w:ascii="Times New Roman" w:eastAsia="Times New Roman" w:hAnsi="Times New Roman" w:cs="Times New Roman"/>
        </w:rPr>
        <w:t xml:space="preserve"> Learn how women’s l</w:t>
      </w:r>
      <w:r>
        <w:rPr>
          <w:rFonts w:ascii="Times New Roman" w:eastAsia="Times New Roman" w:hAnsi="Times New Roman" w:cs="Times New Roman"/>
        </w:rPr>
        <w:t>eadership is creating transformative landscapes within Nepal’s political governance and institutions</w:t>
      </w:r>
      <w:r w:rsidR="00B04A55">
        <w:rPr>
          <w:rFonts w:ascii="Times New Roman" w:eastAsia="Times New Roman" w:hAnsi="Times New Roman" w:cs="Times New Roman"/>
        </w:rPr>
        <w:t xml:space="preserve">. </w:t>
      </w:r>
      <w:r w:rsidR="00891FDD">
        <w:rPr>
          <w:rFonts w:ascii="Times New Roman" w:eastAsia="Times New Roman" w:hAnsi="Times New Roman" w:cs="Times New Roman"/>
        </w:rPr>
        <w:t>#</w:t>
      </w:r>
      <w:proofErr w:type="spellStart"/>
      <w:proofErr w:type="gramStart"/>
      <w:r w:rsidR="00891FDD">
        <w:rPr>
          <w:rFonts w:ascii="Times New Roman" w:eastAsia="Times New Roman" w:hAnsi="Times New Roman" w:cs="Times New Roman"/>
        </w:rPr>
        <w:t>GenderWAVES</w:t>
      </w:r>
      <w:proofErr w:type="spellEnd"/>
      <w:r w:rsidR="00891FDD">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End"/>
      <w:r>
        <w:fldChar w:fldCharType="begin"/>
      </w:r>
      <w:r>
        <w:instrText xml:space="preserve"> HYPERLINK "https://bit.ly/2Ek2gwa" \h </w:instrText>
      </w:r>
      <w:r>
        <w:fldChar w:fldCharType="separate"/>
      </w:r>
      <w:r>
        <w:rPr>
          <w:rFonts w:ascii="Times New Roman" w:eastAsia="Times New Roman" w:hAnsi="Times New Roman" w:cs="Times New Roman"/>
          <w:color w:val="1155CC"/>
          <w:u w:val="single"/>
        </w:rPr>
        <w:t>https://bit.ly/2Ek2gwa</w:t>
      </w:r>
      <w:r>
        <w:rPr>
          <w:rFonts w:ascii="Times New Roman" w:eastAsia="Times New Roman" w:hAnsi="Times New Roman" w:cs="Times New Roman"/>
          <w:color w:val="1155CC"/>
          <w:u w:val="single"/>
        </w:rPr>
        <w:fldChar w:fldCharType="end"/>
      </w:r>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rPr>
      </w:pPr>
      <w:r>
        <w:rPr>
          <w:rFonts w:ascii="Times New Roman" w:eastAsia="Times New Roman" w:hAnsi="Times New Roman" w:cs="Times New Roman"/>
        </w:rPr>
        <w:t>Let’s prepare to celebrate the institutions and systems that put gender equality at its</w:t>
      </w:r>
      <w:r>
        <w:rPr>
          <w:rFonts w:ascii="Times New Roman" w:eastAsia="Times New Roman" w:hAnsi="Times New Roman" w:cs="Times New Roman"/>
        </w:rPr>
        <w:t xml:space="preserve"> core. In Nepal, </w:t>
      </w:r>
      <w:hyperlink r:id="rId30">
        <w:r>
          <w:rPr>
            <w:rFonts w:ascii="Times New Roman" w:eastAsia="Times New Roman" w:hAnsi="Times New Roman" w:cs="Times New Roman"/>
            <w:color w:val="1155CC"/>
            <w:u w:val="single"/>
          </w:rPr>
          <w:t>@</w:t>
        </w:r>
        <w:proofErr w:type="spellStart"/>
        <w:r>
          <w:rPr>
            <w:rFonts w:ascii="Times New Roman" w:eastAsia="Times New Roman" w:hAnsi="Times New Roman" w:cs="Times New Roman"/>
            <w:color w:val="1155CC"/>
            <w:u w:val="single"/>
          </w:rPr>
          <w:t>Hello_MOFE</w:t>
        </w:r>
        <w:proofErr w:type="spellEnd"/>
      </w:hyperlink>
      <w:r>
        <w:rPr>
          <w:rFonts w:ascii="Times New Roman" w:eastAsia="Times New Roman" w:hAnsi="Times New Roman" w:cs="Times New Roman"/>
        </w:rPr>
        <w:t xml:space="preserve"> is pursuing efforts to create a gender and social friendl</w:t>
      </w:r>
      <w:r>
        <w:rPr>
          <w:rFonts w:ascii="Times New Roman" w:eastAsia="Times New Roman" w:hAnsi="Times New Roman" w:cs="Times New Roman"/>
        </w:rPr>
        <w:t>y workplace! #</w:t>
      </w:r>
      <w:proofErr w:type="spellStart"/>
      <w:r>
        <w:rPr>
          <w:rFonts w:ascii="Times New Roman" w:eastAsia="Times New Roman" w:hAnsi="Times New Roman" w:cs="Times New Roman"/>
        </w:rPr>
        <w:t>CreateWaves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GenderWaves</w:t>
      </w:r>
      <w:proofErr w:type="spellEnd"/>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b/>
          <w:color w:val="38761D"/>
          <w:highlight w:val="white"/>
        </w:rPr>
        <w:t>JOURNALIST</w:t>
      </w:r>
      <w:r w:rsidR="00B04A55">
        <w:rPr>
          <w:rFonts w:ascii="Times New Roman" w:eastAsia="Times New Roman" w:hAnsi="Times New Roman" w:cs="Times New Roman"/>
          <w:b/>
          <w:color w:val="38761D"/>
        </w:rPr>
        <w:t>-FOCUSED</w:t>
      </w:r>
      <w:r>
        <w:rPr>
          <w:rFonts w:ascii="Times New Roman" w:eastAsia="Times New Roman" w:hAnsi="Times New Roman" w:cs="Times New Roman"/>
          <w:b/>
          <w:color w:val="38761D"/>
          <w:highlight w:val="white"/>
        </w:rPr>
        <w:t>:</w:t>
      </w:r>
      <w:r>
        <w:rPr>
          <w:rFonts w:ascii="Times New Roman" w:eastAsia="Times New Roman" w:hAnsi="Times New Roman" w:cs="Times New Roman"/>
          <w:color w:val="333333"/>
          <w:highlight w:val="white"/>
        </w:rPr>
        <w:t xml:space="preserve"> </w:t>
      </w:r>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Join The Center in #</w:t>
      </w:r>
      <w:proofErr w:type="spellStart"/>
      <w:r>
        <w:rPr>
          <w:rFonts w:ascii="Times New Roman" w:eastAsia="Times New Roman" w:hAnsi="Times New Roman" w:cs="Times New Roman"/>
          <w:color w:val="333333"/>
          <w:highlight w:val="white"/>
        </w:rPr>
        <w:t>creatingWAVES</w:t>
      </w:r>
      <w:proofErr w:type="spellEnd"/>
      <w:r>
        <w:rPr>
          <w:rFonts w:ascii="Times New Roman" w:eastAsia="Times New Roman" w:hAnsi="Times New Roman" w:cs="Times New Roman"/>
          <w:color w:val="333333"/>
          <w:highlight w:val="white"/>
        </w:rPr>
        <w:t xml:space="preserve"> and #amplifying the voices of marginalized communities in forest governance. It is time that the knowledge of women, youth and Indigenous Peoples is utilized and </w:t>
      </w:r>
      <w:r>
        <w:rPr>
          <w:rFonts w:ascii="Times New Roman" w:eastAsia="Times New Roman" w:hAnsi="Times New Roman" w:cs="Times New Roman"/>
          <w:color w:val="333333"/>
          <w:highlight w:val="white"/>
        </w:rPr>
        <w:t xml:space="preserve">respected! </w:t>
      </w:r>
      <w:hyperlink r:id="rId31">
        <w:r>
          <w:rPr>
            <w:rFonts w:ascii="Times New Roman" w:eastAsia="Times New Roman" w:hAnsi="Times New Roman" w:cs="Times New Roman"/>
            <w:color w:val="1155CC"/>
            <w:u w:val="single"/>
          </w:rPr>
          <w:t>https://bit.ly/2H6YGZx</w:t>
        </w:r>
      </w:hyperlink>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Are you a journalist looking for a lead? Cover t</w:t>
      </w:r>
      <w:r w:rsidR="00B04A55">
        <w:rPr>
          <w:rFonts w:ascii="Times New Roman" w:eastAsia="Times New Roman" w:hAnsi="Times New Roman" w:cs="Times New Roman"/>
          <w:color w:val="333333"/>
          <w:highlight w:val="white"/>
        </w:rPr>
        <w:t>he upcoming event, #</w:t>
      </w:r>
      <w:proofErr w:type="spellStart"/>
      <w:proofErr w:type="gramStart"/>
      <w:r w:rsidR="00B04A55">
        <w:rPr>
          <w:rFonts w:ascii="Times New Roman" w:eastAsia="Times New Roman" w:hAnsi="Times New Roman" w:cs="Times New Roman"/>
          <w:color w:val="333333"/>
          <w:highlight w:val="white"/>
        </w:rPr>
        <w:t>GenderWAVES</w:t>
      </w:r>
      <w:proofErr w:type="spellEnd"/>
      <w:r w:rsidR="00B04A55">
        <w:rPr>
          <w:rFonts w:ascii="Times New Roman" w:eastAsia="Times New Roman" w:hAnsi="Times New Roman" w:cs="Times New Roman"/>
          <w:color w:val="333333"/>
          <w:highlight w:val="white"/>
        </w:rPr>
        <w:t>,</w:t>
      </w:r>
      <w:r>
        <w:rPr>
          <w:rFonts w:ascii="Times New Roman" w:eastAsia="Times New Roman" w:hAnsi="Times New Roman" w:cs="Times New Roman"/>
          <w:color w:val="333333"/>
          <w:highlight w:val="white"/>
        </w:rPr>
        <w:t xml:space="preserve"> that</w:t>
      </w:r>
      <w:proofErr w:type="gramEnd"/>
      <w:r>
        <w:rPr>
          <w:rFonts w:ascii="Times New Roman" w:eastAsia="Times New Roman" w:hAnsi="Times New Roman" w:cs="Times New Roman"/>
          <w:color w:val="333333"/>
          <w:highlight w:val="white"/>
        </w:rPr>
        <w:t xml:space="preserve"> seeks to further gender equity in forest landscapes. </w:t>
      </w:r>
      <w:hyperlink r:id="rId32">
        <w:r>
          <w:rPr>
            <w:rFonts w:ascii="Times New Roman" w:eastAsia="Times New Roman" w:hAnsi="Times New Roman" w:cs="Times New Roman"/>
            <w:color w:val="1155CC"/>
            <w:u w:val="single"/>
          </w:rPr>
          <w:t>https://bit.ly/2H6YGZx</w:t>
        </w:r>
      </w:hyperlink>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proofErr w:type="gramStart"/>
      <w:r>
        <w:rPr>
          <w:rFonts w:ascii="Times New Roman" w:eastAsia="Times New Roman" w:hAnsi="Times New Roman" w:cs="Times New Roman"/>
          <w:color w:val="333333"/>
          <w:highlight w:val="white"/>
        </w:rPr>
        <w:t>#</w:t>
      </w:r>
      <w:proofErr w:type="spellStart"/>
      <w:r>
        <w:rPr>
          <w:rFonts w:ascii="Times New Roman" w:eastAsia="Times New Roman" w:hAnsi="Times New Roman" w:cs="Times New Roman"/>
          <w:color w:val="333333"/>
          <w:highlight w:val="white"/>
        </w:rPr>
        <w:t>RaiseYourVoice</w:t>
      </w:r>
      <w:proofErr w:type="spellEnd"/>
      <w:r>
        <w:rPr>
          <w:rFonts w:ascii="Times New Roman" w:eastAsia="Times New Roman" w:hAnsi="Times New Roman" w:cs="Times New Roman"/>
          <w:color w:val="333333"/>
          <w:highlight w:val="white"/>
        </w:rPr>
        <w:t xml:space="preserve"> for gender equality and #</w:t>
      </w:r>
      <w:proofErr w:type="spellStart"/>
      <w:r>
        <w:rPr>
          <w:rFonts w:ascii="Times New Roman" w:eastAsia="Times New Roman" w:hAnsi="Times New Roman" w:cs="Times New Roman"/>
          <w:color w:val="333333"/>
          <w:highlight w:val="white"/>
        </w:rPr>
        <w:t>createWAVES</w:t>
      </w:r>
      <w:proofErr w:type="spellEnd"/>
      <w:r>
        <w:rPr>
          <w:rFonts w:ascii="Times New Roman" w:eastAsia="Times New Roman" w:hAnsi="Times New Roman" w:cs="Times New Roman"/>
          <w:color w:val="333333"/>
          <w:highlight w:val="white"/>
        </w:rPr>
        <w:t xml:space="preserve"> by following our upcoming event.</w:t>
      </w:r>
      <w:proofErr w:type="gramEnd"/>
      <w:r>
        <w:rPr>
          <w:rFonts w:ascii="Times New Roman" w:eastAsia="Times New Roman" w:hAnsi="Times New Roman" w:cs="Times New Roman"/>
          <w:color w:val="333333"/>
          <w:highlight w:val="white"/>
        </w:rPr>
        <w:t xml:space="preserve"> </w:t>
      </w:r>
      <w:hyperlink r:id="rId33">
        <w:r>
          <w:rPr>
            <w:rFonts w:ascii="Times New Roman" w:eastAsia="Times New Roman" w:hAnsi="Times New Roman" w:cs="Times New Roman"/>
            <w:color w:val="1155CC"/>
            <w:u w:val="single"/>
          </w:rPr>
          <w:t>https://bit.ly/2H6YGZx</w:t>
        </w:r>
      </w:hyperlink>
      <w:r>
        <w:rPr>
          <w:rFonts w:ascii="Times New Roman" w:eastAsia="Times New Roman" w:hAnsi="Times New Roman" w:cs="Times New Roman"/>
        </w:rPr>
        <w:t xml:space="preserve">  </w:t>
      </w:r>
      <w:r>
        <w:rPr>
          <w:rFonts w:ascii="Times New Roman" w:eastAsia="Times New Roman" w:hAnsi="Times New Roman" w:cs="Times New Roman"/>
          <w:color w:val="333333"/>
          <w:highlight w:val="white"/>
        </w:rPr>
        <w:t xml:space="preserve"> </w:t>
      </w:r>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The time is now. We need journalists </w:t>
      </w:r>
      <w:r>
        <w:rPr>
          <w:rFonts w:ascii="Times New Roman" w:eastAsia="Times New Roman" w:hAnsi="Times New Roman" w:cs="Times New Roman"/>
          <w:color w:val="333333"/>
          <w:highlight w:val="white"/>
        </w:rPr>
        <w:t xml:space="preserve">to amplify the voiceless and provide a space for women, youth, and marginalized people to express their concerns and apply their knowledge to conservation. </w:t>
      </w:r>
      <w:r w:rsidR="00B04A55">
        <w:rPr>
          <w:rFonts w:ascii="Times New Roman" w:eastAsia="Times New Roman" w:hAnsi="Times New Roman" w:cs="Times New Roman"/>
          <w:color w:val="333333"/>
        </w:rPr>
        <w:t>#</w:t>
      </w:r>
      <w:proofErr w:type="spellStart"/>
      <w:r w:rsidR="00B04A55">
        <w:rPr>
          <w:rFonts w:ascii="Times New Roman" w:eastAsia="Times New Roman" w:hAnsi="Times New Roman" w:cs="Times New Roman"/>
          <w:color w:val="333333"/>
        </w:rPr>
        <w:t>GenderWAVES</w:t>
      </w:r>
      <w:proofErr w:type="spellEnd"/>
      <w:r w:rsidR="00B04A55">
        <w:rPr>
          <w:rFonts w:ascii="Times New Roman" w:eastAsia="Times New Roman" w:hAnsi="Times New Roman" w:cs="Times New Roman"/>
          <w:color w:val="333333"/>
        </w:rPr>
        <w:t xml:space="preserve"> </w:t>
      </w:r>
      <w:hyperlink r:id="rId34">
        <w:r>
          <w:rPr>
            <w:rFonts w:ascii="Times New Roman" w:eastAsia="Times New Roman" w:hAnsi="Times New Roman" w:cs="Times New Roman"/>
            <w:color w:val="1155CC"/>
            <w:u w:val="single"/>
          </w:rPr>
          <w:t>https://bit.ly/2H6YGZx</w:t>
        </w:r>
      </w:hyperlink>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Journalism plays a central role i</w:t>
      </w:r>
      <w:r>
        <w:rPr>
          <w:rFonts w:ascii="Times New Roman" w:eastAsia="Times New Roman" w:hAnsi="Times New Roman" w:cs="Times New Roman"/>
          <w:color w:val="333333"/>
          <w:highlight w:val="white"/>
        </w:rPr>
        <w:t>n creating equitable and fair forest landscapes. Help The Center create #</w:t>
      </w:r>
      <w:proofErr w:type="spellStart"/>
      <w:r>
        <w:rPr>
          <w:rFonts w:ascii="Times New Roman" w:eastAsia="Times New Roman" w:hAnsi="Times New Roman" w:cs="Times New Roman"/>
          <w:color w:val="333333"/>
          <w:highlight w:val="white"/>
        </w:rPr>
        <w:t>GenderWAVES</w:t>
      </w:r>
      <w:proofErr w:type="spellEnd"/>
      <w:r>
        <w:rPr>
          <w:rFonts w:ascii="Times New Roman" w:eastAsia="Times New Roman" w:hAnsi="Times New Roman" w:cs="Times New Roman"/>
          <w:color w:val="333333"/>
          <w:highlight w:val="white"/>
        </w:rPr>
        <w:t xml:space="preserve"> by covering more issues related to gender inequality in the environmental decision-making process. </w:t>
      </w:r>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b/>
          <w:color w:val="38761D"/>
          <w:highlight w:val="white"/>
        </w:rPr>
        <w:t>CSOs</w:t>
      </w:r>
      <w:r w:rsidR="00B04A55">
        <w:rPr>
          <w:rFonts w:ascii="Times New Roman" w:eastAsia="Times New Roman" w:hAnsi="Times New Roman" w:cs="Times New Roman"/>
          <w:b/>
          <w:color w:val="38761D"/>
        </w:rPr>
        <w:t>-FOCUSED</w:t>
      </w:r>
      <w:r>
        <w:rPr>
          <w:rFonts w:ascii="Times New Roman" w:eastAsia="Times New Roman" w:hAnsi="Times New Roman" w:cs="Times New Roman"/>
          <w:b/>
          <w:color w:val="38761D"/>
          <w:highlight w:val="white"/>
        </w:rPr>
        <w:t>:</w:t>
      </w:r>
      <w:r>
        <w:rPr>
          <w:rFonts w:ascii="Times New Roman" w:eastAsia="Times New Roman" w:hAnsi="Times New Roman" w:cs="Times New Roman"/>
          <w:color w:val="333333"/>
          <w:highlight w:val="white"/>
        </w:rPr>
        <w:t xml:space="preserve"> </w:t>
      </w:r>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lastRenderedPageBreak/>
        <w:t>Throughout the world, CSOs are experiencing a reduction in public space to speak their voices. #</w:t>
      </w:r>
      <w:proofErr w:type="spellStart"/>
      <w:r>
        <w:rPr>
          <w:rFonts w:ascii="Times New Roman" w:eastAsia="Times New Roman" w:hAnsi="Times New Roman" w:cs="Times New Roman"/>
          <w:color w:val="333333"/>
          <w:highlight w:val="white"/>
        </w:rPr>
        <w:t>GenderWAVES</w:t>
      </w:r>
      <w:proofErr w:type="spellEnd"/>
      <w:r>
        <w:rPr>
          <w:rFonts w:ascii="Times New Roman" w:eastAsia="Times New Roman" w:hAnsi="Times New Roman" w:cs="Times New Roman"/>
          <w:color w:val="333333"/>
          <w:highlight w:val="white"/>
        </w:rPr>
        <w:t xml:space="preserve"> seeks to address this by providing CSOs an alternative space to voice concerns and empower leaders. </w:t>
      </w:r>
      <w:hyperlink r:id="rId35">
        <w:r>
          <w:rPr>
            <w:rFonts w:ascii="Times New Roman" w:eastAsia="Times New Roman" w:hAnsi="Times New Roman" w:cs="Times New Roman"/>
            <w:color w:val="1155CC"/>
            <w:u w:val="single"/>
          </w:rPr>
          <w:t>https:</w:t>
        </w:r>
        <w:r>
          <w:rPr>
            <w:rFonts w:ascii="Times New Roman" w:eastAsia="Times New Roman" w:hAnsi="Times New Roman" w:cs="Times New Roman"/>
            <w:color w:val="1155CC"/>
            <w:u w:val="single"/>
          </w:rPr>
          <w:t>//bit.ly/2H6YGZx</w:t>
        </w:r>
      </w:hyperlink>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Women, youth, and Indigenous Leaders provide important roles in the region’s civic space. Their actions have shown that leadership exists, and together we will #</w:t>
      </w:r>
      <w:proofErr w:type="spellStart"/>
      <w:r>
        <w:rPr>
          <w:rFonts w:ascii="Times New Roman" w:eastAsia="Times New Roman" w:hAnsi="Times New Roman" w:cs="Times New Roman"/>
          <w:color w:val="333333"/>
          <w:highlight w:val="white"/>
        </w:rPr>
        <w:t>createWAVES</w:t>
      </w:r>
      <w:proofErr w:type="spellEnd"/>
      <w:r>
        <w:rPr>
          <w:rFonts w:ascii="Times New Roman" w:eastAsia="Times New Roman" w:hAnsi="Times New Roman" w:cs="Times New Roman"/>
          <w:color w:val="333333"/>
          <w:highlight w:val="white"/>
        </w:rPr>
        <w:t xml:space="preserve"> for gender equality. </w:t>
      </w:r>
      <w:hyperlink r:id="rId36">
        <w:r>
          <w:rPr>
            <w:rFonts w:ascii="Times New Roman" w:eastAsia="Times New Roman" w:hAnsi="Times New Roman" w:cs="Times New Roman"/>
            <w:color w:val="1155CC"/>
            <w:u w:val="single"/>
          </w:rPr>
          <w:t>h</w:t>
        </w:r>
        <w:r>
          <w:rPr>
            <w:rFonts w:ascii="Times New Roman" w:eastAsia="Times New Roman" w:hAnsi="Times New Roman" w:cs="Times New Roman"/>
            <w:color w:val="1155CC"/>
            <w:u w:val="single"/>
          </w:rPr>
          <w:t>ttps://bit.ly/2H6YGZx</w:t>
        </w:r>
      </w:hyperlink>
      <w:r>
        <w:rPr>
          <w:rFonts w:ascii="Times New Roman" w:eastAsia="Times New Roman" w:hAnsi="Times New Roman" w:cs="Times New Roman"/>
          <w:color w:val="333333"/>
          <w:highlight w:val="white"/>
        </w:rPr>
        <w:t xml:space="preserve"> </w:t>
      </w:r>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The Center is proud to promote #</w:t>
      </w:r>
      <w:proofErr w:type="spellStart"/>
      <w:r>
        <w:rPr>
          <w:rFonts w:ascii="Times New Roman" w:eastAsia="Times New Roman" w:hAnsi="Times New Roman" w:cs="Times New Roman"/>
          <w:color w:val="333333"/>
          <w:highlight w:val="white"/>
        </w:rPr>
        <w:t>GenderWAVES</w:t>
      </w:r>
      <w:proofErr w:type="spellEnd"/>
      <w:r>
        <w:rPr>
          <w:rFonts w:ascii="Times New Roman" w:eastAsia="Times New Roman" w:hAnsi="Times New Roman" w:cs="Times New Roman"/>
          <w:color w:val="333333"/>
          <w:highlight w:val="white"/>
        </w:rPr>
        <w:t xml:space="preserve"> with our CSO partners this March. CSOs across the region provide alternative viewpoints to the gendered crises we are facing in forest landscapes. Their voice is important, their leaders a</w:t>
      </w:r>
      <w:r>
        <w:rPr>
          <w:rFonts w:ascii="Times New Roman" w:eastAsia="Times New Roman" w:hAnsi="Times New Roman" w:cs="Times New Roman"/>
          <w:color w:val="333333"/>
          <w:highlight w:val="white"/>
        </w:rPr>
        <w:t xml:space="preserve">re important, their results are important. </w:t>
      </w:r>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CSOs provide a prime opportunity to amplify the voices of women, youth and Indigenous Peoples. Together, we will #</w:t>
      </w:r>
      <w:proofErr w:type="spellStart"/>
      <w:r>
        <w:rPr>
          <w:rFonts w:ascii="Times New Roman" w:eastAsia="Times New Roman" w:hAnsi="Times New Roman" w:cs="Times New Roman"/>
          <w:color w:val="333333"/>
          <w:highlight w:val="white"/>
        </w:rPr>
        <w:t>createWAVES</w:t>
      </w:r>
      <w:proofErr w:type="spellEnd"/>
      <w:r>
        <w:rPr>
          <w:rFonts w:ascii="Times New Roman" w:eastAsia="Times New Roman" w:hAnsi="Times New Roman" w:cs="Times New Roman"/>
          <w:color w:val="333333"/>
          <w:highlight w:val="white"/>
        </w:rPr>
        <w:t xml:space="preserve"> and discuss innovative solutions to gendered issues. </w:t>
      </w:r>
      <w:hyperlink r:id="rId37">
        <w:r>
          <w:rPr>
            <w:rFonts w:ascii="Times New Roman" w:eastAsia="Times New Roman" w:hAnsi="Times New Roman" w:cs="Times New Roman"/>
            <w:color w:val="1155CC"/>
            <w:u w:val="single"/>
          </w:rPr>
          <w:t>https://bit.ly/2H6YGZx</w:t>
        </w:r>
      </w:hyperlink>
    </w:p>
    <w:p w:rsidR="00F9764A" w:rsidRDefault="00F9764A">
      <w:pPr>
        <w:rPr>
          <w:rFonts w:ascii="Times New Roman" w:eastAsia="Times New Roman" w:hAnsi="Times New Roman" w:cs="Times New Roman"/>
          <w:color w:val="333333"/>
          <w:highlight w:val="white"/>
        </w:rPr>
      </w:pPr>
    </w:p>
    <w:p w:rsidR="00F9764A" w:rsidRDefault="006762DB" w:rsidP="00B04A55">
      <w:pPr>
        <w:rPr>
          <w:rFonts w:ascii="Times New Roman" w:eastAsia="Times New Roman" w:hAnsi="Times New Roman" w:cs="Times New Roman"/>
          <w:b/>
          <w:color w:val="38761D"/>
          <w:sz w:val="24"/>
          <w:szCs w:val="24"/>
          <w:highlight w:val="white"/>
        </w:rPr>
      </w:pPr>
      <w:r>
        <w:rPr>
          <w:rFonts w:ascii="Times New Roman" w:eastAsia="Times New Roman" w:hAnsi="Times New Roman" w:cs="Times New Roman"/>
          <w:b/>
          <w:color w:val="38761D"/>
          <w:sz w:val="24"/>
          <w:szCs w:val="24"/>
          <w:highlight w:val="white"/>
        </w:rPr>
        <w:t>Images for Twitter can be found in Annex 1.</w:t>
      </w:r>
    </w:p>
    <w:p w:rsidR="00F9764A" w:rsidRDefault="006762DB">
      <w:pPr>
        <w:rPr>
          <w:rFonts w:ascii="Times New Roman" w:eastAsia="Times New Roman" w:hAnsi="Times New Roman" w:cs="Times New Roman"/>
          <w:color w:val="333333"/>
          <w:highlight w:val="white"/>
        </w:rPr>
      </w:pPr>
      <w:r>
        <w:pict>
          <v:rect id="_x0000_i1026" style="width:0;height:1.5pt" o:hralign="center" o:hrstd="t" o:hr="t" fillcolor="#a0a0a0" stroked="f"/>
        </w:pict>
      </w:r>
    </w:p>
    <w:p w:rsidR="00F9764A" w:rsidRDefault="00F9764A">
      <w:pPr>
        <w:rPr>
          <w:rFonts w:ascii="Times New Roman" w:eastAsia="Times New Roman" w:hAnsi="Times New Roman" w:cs="Times New Roman"/>
          <w:i/>
          <w:color w:val="333333"/>
          <w:highlight w:val="white"/>
        </w:rPr>
      </w:pPr>
    </w:p>
    <w:p w:rsidR="00F9764A" w:rsidRDefault="006762DB">
      <w:pPr>
        <w:rPr>
          <w:rFonts w:ascii="Times New Roman" w:eastAsia="Times New Roman" w:hAnsi="Times New Roman" w:cs="Times New Roman"/>
          <w:b/>
          <w:color w:val="333333"/>
          <w:sz w:val="28"/>
          <w:szCs w:val="28"/>
          <w:highlight w:val="white"/>
        </w:rPr>
      </w:pPr>
      <w:r>
        <w:rPr>
          <w:rFonts w:ascii="Times New Roman" w:eastAsia="Times New Roman" w:hAnsi="Times New Roman" w:cs="Times New Roman"/>
          <w:b/>
          <w:color w:val="333333"/>
          <w:sz w:val="28"/>
          <w:szCs w:val="28"/>
          <w:highlight w:val="white"/>
        </w:rPr>
        <w:t xml:space="preserve">Facebook and LinkedIn: </w:t>
      </w:r>
    </w:p>
    <w:p w:rsidR="00F9764A" w:rsidRDefault="00F9764A">
      <w:pPr>
        <w:rPr>
          <w:rFonts w:ascii="Times New Roman" w:eastAsia="Times New Roman" w:hAnsi="Times New Roman" w:cs="Times New Roman"/>
          <w:i/>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On 5 March 2019, a #WAVE will be created for equality in forest landscapes. The Center for People and Forests is launching a new initiative, WAVE - Weaving Leadership for Gender Equality. WAVES seeks to address the fundamental issue holding back the sustai</w:t>
      </w:r>
      <w:r>
        <w:rPr>
          <w:rFonts w:ascii="Times New Roman" w:eastAsia="Times New Roman" w:hAnsi="Times New Roman" w:cs="Times New Roman"/>
          <w:color w:val="333333"/>
          <w:highlight w:val="white"/>
        </w:rPr>
        <w:t>nability of landscapes: gender inequality. In collaboration with 30 regional leaders, this initiative will generate transformative change at the institutional level. Join the #</w:t>
      </w:r>
      <w:proofErr w:type="spellStart"/>
      <w:r>
        <w:rPr>
          <w:rFonts w:ascii="Times New Roman" w:eastAsia="Times New Roman" w:hAnsi="Times New Roman" w:cs="Times New Roman"/>
          <w:color w:val="333333"/>
          <w:highlight w:val="white"/>
        </w:rPr>
        <w:t>GenderWAVES</w:t>
      </w:r>
      <w:proofErr w:type="spellEnd"/>
      <w:r>
        <w:rPr>
          <w:rFonts w:ascii="Times New Roman" w:eastAsia="Times New Roman" w:hAnsi="Times New Roman" w:cs="Times New Roman"/>
          <w:color w:val="333333"/>
          <w:highlight w:val="white"/>
        </w:rPr>
        <w:t xml:space="preserve"> now to show your support for a better future! </w:t>
      </w:r>
    </w:p>
    <w:p w:rsidR="00F9764A" w:rsidRDefault="006762DB">
      <w:pPr>
        <w:rPr>
          <w:rFonts w:ascii="Times New Roman" w:eastAsia="Times New Roman" w:hAnsi="Times New Roman" w:cs="Times New Roman"/>
        </w:rPr>
      </w:pPr>
      <w:hyperlink r:id="rId38">
        <w:r>
          <w:rPr>
            <w:rFonts w:ascii="Times New Roman" w:eastAsia="Times New Roman" w:hAnsi="Times New Roman" w:cs="Times New Roman"/>
            <w:color w:val="1155CC"/>
            <w:u w:val="single"/>
          </w:rPr>
          <w:t>https://bit.ly/2H6YGZx</w:t>
        </w:r>
      </w:hyperlink>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rPr>
      </w:pPr>
    </w:p>
    <w:p w:rsidR="00F9764A" w:rsidRDefault="006762DB">
      <w:pPr>
        <w:rPr>
          <w:rFonts w:ascii="Times New Roman" w:eastAsia="Times New Roman" w:hAnsi="Times New Roman" w:cs="Times New Roman"/>
        </w:rPr>
      </w:pPr>
      <w:r>
        <w:rPr>
          <w:rFonts w:ascii="Times New Roman" w:eastAsia="Times New Roman" w:hAnsi="Times New Roman" w:cs="Times New Roman"/>
        </w:rPr>
        <w:t xml:space="preserve">Let’s prepare to celebrate the institutions and systems that   gender equality at its core. In Cambodia, </w:t>
      </w:r>
      <w:hyperlink r:id="rId39">
        <w:r>
          <w:rPr>
            <w:rFonts w:ascii="Times New Roman" w:eastAsia="Times New Roman" w:hAnsi="Times New Roman" w:cs="Times New Roman"/>
            <w:color w:val="1155CC"/>
            <w:u w:val="single"/>
          </w:rPr>
          <w:t>@mowa.gov.kh</w:t>
        </w:r>
      </w:hyperlink>
      <w:r>
        <w:rPr>
          <w:rFonts w:ascii="Times New Roman" w:eastAsia="Times New Roman" w:hAnsi="Times New Roman" w:cs="Times New Roman"/>
        </w:rPr>
        <w:t xml:space="preserve"> is implementing natural resource p</w:t>
      </w:r>
      <w:r>
        <w:rPr>
          <w:rFonts w:ascii="Times New Roman" w:eastAsia="Times New Roman" w:hAnsi="Times New Roman" w:cs="Times New Roman"/>
        </w:rPr>
        <w:t>olicies and plans that benefit both men and women across various social groups! #</w:t>
      </w:r>
      <w:proofErr w:type="spellStart"/>
      <w:r>
        <w:rPr>
          <w:rFonts w:ascii="Times New Roman" w:eastAsia="Times New Roman" w:hAnsi="Times New Roman" w:cs="Times New Roman"/>
        </w:rPr>
        <w:t>GenderWaves</w:t>
      </w:r>
      <w:proofErr w:type="spellEnd"/>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Despite many challenges and roadblocks, regional leaders are showing that barriers to gender equality are NOT insurmountable. These leaders are transforming for</w:t>
      </w:r>
      <w:r>
        <w:rPr>
          <w:rFonts w:ascii="Times New Roman" w:eastAsia="Times New Roman" w:hAnsi="Times New Roman" w:cs="Times New Roman"/>
          <w:color w:val="333333"/>
          <w:highlight w:val="white"/>
        </w:rPr>
        <w:t>ests to be equal for all, irrespective of their sex, ethnic background or age. RECOFTC’s new project, WAVES - Weaving Leadership for Gender Equality, will assist these leaders in their journey to makes #</w:t>
      </w:r>
      <w:proofErr w:type="spellStart"/>
      <w:r>
        <w:rPr>
          <w:rFonts w:ascii="Times New Roman" w:eastAsia="Times New Roman" w:hAnsi="Times New Roman" w:cs="Times New Roman"/>
          <w:color w:val="333333"/>
          <w:highlight w:val="white"/>
        </w:rPr>
        <w:t>GEnderWAVES</w:t>
      </w:r>
      <w:proofErr w:type="spellEnd"/>
      <w:r>
        <w:rPr>
          <w:rFonts w:ascii="Times New Roman" w:eastAsia="Times New Roman" w:hAnsi="Times New Roman" w:cs="Times New Roman"/>
          <w:color w:val="333333"/>
          <w:highlight w:val="white"/>
        </w:rPr>
        <w:t xml:space="preserve"> of change across the sector. </w:t>
      </w:r>
    </w:p>
    <w:p w:rsidR="00F9764A" w:rsidRDefault="006762DB">
      <w:pPr>
        <w:rPr>
          <w:rFonts w:ascii="Times New Roman" w:eastAsia="Times New Roman" w:hAnsi="Times New Roman" w:cs="Times New Roman"/>
          <w:color w:val="333333"/>
          <w:highlight w:val="white"/>
        </w:rPr>
      </w:pPr>
      <w:hyperlink r:id="rId40">
        <w:r>
          <w:rPr>
            <w:rFonts w:ascii="Times New Roman" w:eastAsia="Times New Roman" w:hAnsi="Times New Roman" w:cs="Times New Roman"/>
            <w:color w:val="1155CC"/>
            <w:u w:val="single"/>
          </w:rPr>
          <w:t>https://bit.ly/2H6YGZx</w:t>
        </w:r>
      </w:hyperlink>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In Lao PDR, an entrepreneur is weaving plans to create sustainable incomes for ethnic communities. How? </w:t>
      </w:r>
      <w:proofErr w:type="gramStart"/>
      <w:r>
        <w:rPr>
          <w:rFonts w:ascii="Times New Roman" w:eastAsia="Times New Roman" w:hAnsi="Times New Roman" w:cs="Times New Roman"/>
          <w:color w:val="333333"/>
          <w:highlight w:val="white"/>
        </w:rPr>
        <w:t>By trading organic tea that grows in a nearby forest.</w:t>
      </w:r>
      <w:proofErr w:type="gramEnd"/>
      <w:r>
        <w:rPr>
          <w:rFonts w:ascii="Times New Roman" w:eastAsia="Times New Roman" w:hAnsi="Times New Roman" w:cs="Times New Roman"/>
          <w:color w:val="333333"/>
          <w:highlight w:val="white"/>
        </w:rPr>
        <w:t xml:space="preserve"> Leaders throughout the Asia - Pac</w:t>
      </w:r>
      <w:r>
        <w:rPr>
          <w:rFonts w:ascii="Times New Roman" w:eastAsia="Times New Roman" w:hAnsi="Times New Roman" w:cs="Times New Roman"/>
          <w:color w:val="333333"/>
          <w:highlight w:val="white"/>
        </w:rPr>
        <w:t>ific have created innovative ways to tackle gender inequality. These approaches will be highlighted and amplified through RECOFTC’s new initiative, #</w:t>
      </w:r>
      <w:proofErr w:type="spellStart"/>
      <w:r>
        <w:rPr>
          <w:rFonts w:ascii="Times New Roman" w:eastAsia="Times New Roman" w:hAnsi="Times New Roman" w:cs="Times New Roman"/>
          <w:color w:val="333333"/>
          <w:highlight w:val="white"/>
        </w:rPr>
        <w:t>GenderWAVES</w:t>
      </w:r>
      <w:proofErr w:type="spellEnd"/>
      <w:r>
        <w:rPr>
          <w:rFonts w:ascii="Times New Roman" w:eastAsia="Times New Roman" w:hAnsi="Times New Roman" w:cs="Times New Roman"/>
          <w:color w:val="333333"/>
          <w:highlight w:val="white"/>
        </w:rPr>
        <w:t xml:space="preserve">. Find out more by reading the brochure. </w:t>
      </w:r>
    </w:p>
    <w:p w:rsidR="00F9764A" w:rsidRDefault="006762DB">
      <w:pPr>
        <w:rPr>
          <w:rFonts w:ascii="Times New Roman" w:eastAsia="Times New Roman" w:hAnsi="Times New Roman" w:cs="Times New Roman"/>
          <w:color w:val="333333"/>
          <w:highlight w:val="white"/>
        </w:rPr>
      </w:pPr>
      <w:hyperlink r:id="rId41">
        <w:r>
          <w:rPr>
            <w:rFonts w:ascii="Times New Roman" w:eastAsia="Times New Roman" w:hAnsi="Times New Roman" w:cs="Times New Roman"/>
            <w:color w:val="1155CC"/>
            <w:u w:val="single"/>
          </w:rPr>
          <w:t>https://bit.</w:t>
        </w:r>
        <w:r>
          <w:rPr>
            <w:rFonts w:ascii="Times New Roman" w:eastAsia="Times New Roman" w:hAnsi="Times New Roman" w:cs="Times New Roman"/>
            <w:color w:val="1155CC"/>
            <w:u w:val="single"/>
          </w:rPr>
          <w:t>ly/2H6YGZx</w:t>
        </w:r>
      </w:hyperlink>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lastRenderedPageBreak/>
        <w:t>Show your support for #</w:t>
      </w:r>
      <w:proofErr w:type="spellStart"/>
      <w:r>
        <w:rPr>
          <w:rFonts w:ascii="Times New Roman" w:eastAsia="Times New Roman" w:hAnsi="Times New Roman" w:cs="Times New Roman"/>
          <w:color w:val="333333"/>
          <w:highlight w:val="white"/>
        </w:rPr>
        <w:t>GenderEquality</w:t>
      </w:r>
      <w:proofErr w:type="spellEnd"/>
      <w:r>
        <w:rPr>
          <w:rFonts w:ascii="Times New Roman" w:eastAsia="Times New Roman" w:hAnsi="Times New Roman" w:cs="Times New Roman"/>
          <w:color w:val="333333"/>
          <w:highlight w:val="white"/>
        </w:rPr>
        <w:t xml:space="preserve"> and International #</w:t>
      </w:r>
      <w:proofErr w:type="spellStart"/>
      <w:r>
        <w:rPr>
          <w:rFonts w:ascii="Times New Roman" w:eastAsia="Times New Roman" w:hAnsi="Times New Roman" w:cs="Times New Roman"/>
          <w:color w:val="333333"/>
          <w:highlight w:val="white"/>
        </w:rPr>
        <w:t>WomensDay</w:t>
      </w:r>
      <w:proofErr w:type="spellEnd"/>
      <w:r>
        <w:rPr>
          <w:rFonts w:ascii="Times New Roman" w:eastAsia="Times New Roman" w:hAnsi="Times New Roman" w:cs="Times New Roman"/>
          <w:color w:val="333333"/>
          <w:highlight w:val="white"/>
        </w:rPr>
        <w:t xml:space="preserve"> on 8 March by creating #</w:t>
      </w:r>
      <w:proofErr w:type="spellStart"/>
      <w:r>
        <w:rPr>
          <w:rFonts w:ascii="Times New Roman" w:eastAsia="Times New Roman" w:hAnsi="Times New Roman" w:cs="Times New Roman"/>
          <w:color w:val="333333"/>
          <w:highlight w:val="white"/>
        </w:rPr>
        <w:t>GenderWAVES</w:t>
      </w:r>
      <w:proofErr w:type="spellEnd"/>
      <w:r>
        <w:rPr>
          <w:rFonts w:ascii="Times New Roman" w:eastAsia="Times New Roman" w:hAnsi="Times New Roman" w:cs="Times New Roman"/>
          <w:color w:val="333333"/>
          <w:highlight w:val="white"/>
        </w:rPr>
        <w:t xml:space="preserve"> with The Center for People and Forests and the launching of our new program! </w:t>
      </w:r>
    </w:p>
    <w:p w:rsidR="00F9764A" w:rsidRDefault="006762DB">
      <w:pPr>
        <w:rPr>
          <w:rFonts w:ascii="Times New Roman" w:eastAsia="Times New Roman" w:hAnsi="Times New Roman" w:cs="Times New Roman"/>
          <w:color w:val="333333"/>
          <w:highlight w:val="white"/>
        </w:rPr>
      </w:pPr>
      <w:hyperlink r:id="rId42">
        <w:r>
          <w:rPr>
            <w:rFonts w:ascii="Times New Roman" w:eastAsia="Times New Roman" w:hAnsi="Times New Roman" w:cs="Times New Roman"/>
            <w:color w:val="1155CC"/>
            <w:u w:val="single"/>
          </w:rPr>
          <w:t>https://bit.ly/2H6YGZx</w:t>
        </w:r>
      </w:hyperlink>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Studies have shown that including women, youth and indigenous voices in the natural resource management decision-making process increasing long-term sustainability and </w:t>
      </w:r>
      <w:proofErr w:type="gramStart"/>
      <w:r>
        <w:rPr>
          <w:rFonts w:ascii="Times New Roman" w:eastAsia="Times New Roman" w:hAnsi="Times New Roman" w:cs="Times New Roman"/>
          <w:color w:val="333333"/>
          <w:highlight w:val="white"/>
        </w:rPr>
        <w:t>enhances</w:t>
      </w:r>
      <w:proofErr w:type="gramEnd"/>
      <w:r>
        <w:rPr>
          <w:rFonts w:ascii="Times New Roman" w:eastAsia="Times New Roman" w:hAnsi="Times New Roman" w:cs="Times New Roman"/>
          <w:color w:val="333333"/>
          <w:highlight w:val="white"/>
        </w:rPr>
        <w:t xml:space="preserve"> livelihoods. So what are we waiting for? #</w:t>
      </w:r>
      <w:proofErr w:type="spellStart"/>
      <w:r>
        <w:rPr>
          <w:rFonts w:ascii="Times New Roman" w:eastAsia="Times New Roman" w:hAnsi="Times New Roman" w:cs="Times New Roman"/>
          <w:color w:val="333333"/>
          <w:highlight w:val="white"/>
        </w:rPr>
        <w:t>GenderWAVES</w:t>
      </w:r>
      <w:proofErr w:type="spellEnd"/>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color w:val="333333"/>
          <w:highlight w:val="white"/>
        </w:rPr>
        <w:t>is mobilizing support for gender leadership in the region, learn more here!</w:t>
      </w:r>
    </w:p>
    <w:p w:rsidR="00F9764A" w:rsidRDefault="006762DB">
      <w:pPr>
        <w:rPr>
          <w:rFonts w:ascii="Times New Roman" w:eastAsia="Times New Roman" w:hAnsi="Times New Roman" w:cs="Times New Roman"/>
          <w:color w:val="333333"/>
          <w:highlight w:val="white"/>
        </w:rPr>
      </w:pPr>
      <w:hyperlink r:id="rId43">
        <w:r>
          <w:rPr>
            <w:rFonts w:ascii="Times New Roman" w:eastAsia="Times New Roman" w:hAnsi="Times New Roman" w:cs="Times New Roman"/>
            <w:color w:val="1155CC"/>
            <w:u w:val="single"/>
          </w:rPr>
          <w:t>https://bit.ly/2H6YGZx</w:t>
        </w:r>
      </w:hyperlink>
      <w:r>
        <w:rPr>
          <w:rFonts w:ascii="Times New Roman" w:eastAsia="Times New Roman" w:hAnsi="Times New Roman" w:cs="Times New Roman"/>
        </w:rPr>
        <w:t xml:space="preserve"> </w:t>
      </w:r>
    </w:p>
    <w:p w:rsidR="00F9764A" w:rsidRDefault="00F9764A">
      <w:pPr>
        <w:rPr>
          <w:rFonts w:ascii="Times New Roman" w:eastAsia="Times New Roman" w:hAnsi="Times New Roman" w:cs="Times New Roman"/>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RECOFTC will create #</w:t>
      </w:r>
      <w:proofErr w:type="spellStart"/>
      <w:r>
        <w:rPr>
          <w:rFonts w:ascii="Times New Roman" w:eastAsia="Times New Roman" w:hAnsi="Times New Roman" w:cs="Times New Roman"/>
          <w:color w:val="333333"/>
          <w:highlight w:val="white"/>
        </w:rPr>
        <w:t>GenderWAVES</w:t>
      </w:r>
      <w:proofErr w:type="spellEnd"/>
      <w:r>
        <w:rPr>
          <w:rFonts w:ascii="Times New Roman" w:eastAsia="Times New Roman" w:hAnsi="Times New Roman" w:cs="Times New Roman"/>
          <w:color w:val="333333"/>
          <w:highlight w:val="white"/>
        </w:rPr>
        <w:t xml:space="preserve"> on 5 March 2019 with the launch of WAVES - Weaving Leadership for Gender Equalit</w:t>
      </w:r>
      <w:r>
        <w:rPr>
          <w:rFonts w:ascii="Times New Roman" w:eastAsia="Times New Roman" w:hAnsi="Times New Roman" w:cs="Times New Roman"/>
          <w:color w:val="333333"/>
          <w:highlight w:val="white"/>
        </w:rPr>
        <w:t xml:space="preserve">y. Based on the understanding that landscapes will not be sustainable without gender equality, this initiative will address institutional issues and amplify transformative change. 30 leaders will gather in Bangkok to launch the event. Don’t wait, join the </w:t>
      </w:r>
      <w:r>
        <w:rPr>
          <w:rFonts w:ascii="Times New Roman" w:eastAsia="Times New Roman" w:hAnsi="Times New Roman" w:cs="Times New Roman"/>
          <w:color w:val="333333"/>
          <w:highlight w:val="white"/>
        </w:rPr>
        <w:t>#</w:t>
      </w:r>
      <w:proofErr w:type="spellStart"/>
      <w:r>
        <w:rPr>
          <w:rFonts w:ascii="Times New Roman" w:eastAsia="Times New Roman" w:hAnsi="Times New Roman" w:cs="Times New Roman"/>
          <w:color w:val="333333"/>
          <w:highlight w:val="white"/>
        </w:rPr>
        <w:t>GenderWAVE</w:t>
      </w:r>
      <w:proofErr w:type="spellEnd"/>
      <w:r>
        <w:rPr>
          <w:rFonts w:ascii="Times New Roman" w:eastAsia="Times New Roman" w:hAnsi="Times New Roman" w:cs="Times New Roman"/>
          <w:color w:val="333333"/>
          <w:highlight w:val="white"/>
        </w:rPr>
        <w:t xml:space="preserve"> and ensure #</w:t>
      </w:r>
      <w:proofErr w:type="spellStart"/>
      <w:r>
        <w:rPr>
          <w:rFonts w:ascii="Times New Roman" w:eastAsia="Times New Roman" w:hAnsi="Times New Roman" w:cs="Times New Roman"/>
          <w:color w:val="333333"/>
          <w:highlight w:val="white"/>
        </w:rPr>
        <w:t>BalanceforBetter</w:t>
      </w:r>
      <w:proofErr w:type="spellEnd"/>
      <w:r>
        <w:rPr>
          <w:rFonts w:ascii="Times New Roman" w:eastAsia="Times New Roman" w:hAnsi="Times New Roman" w:cs="Times New Roman"/>
          <w:color w:val="333333"/>
          <w:highlight w:val="white"/>
        </w:rPr>
        <w:t xml:space="preserve">. </w:t>
      </w:r>
    </w:p>
    <w:p w:rsidR="00F9764A" w:rsidRDefault="006762DB">
      <w:pPr>
        <w:rPr>
          <w:rFonts w:ascii="Times New Roman" w:eastAsia="Times New Roman" w:hAnsi="Times New Roman" w:cs="Times New Roman"/>
          <w:i/>
          <w:color w:val="333333"/>
          <w:highlight w:val="white"/>
        </w:rPr>
      </w:pPr>
      <w:hyperlink r:id="rId44">
        <w:r>
          <w:rPr>
            <w:rFonts w:ascii="Times New Roman" w:eastAsia="Times New Roman" w:hAnsi="Times New Roman" w:cs="Times New Roman"/>
            <w:color w:val="1155CC"/>
            <w:u w:val="single"/>
          </w:rPr>
          <w:t>https://bit.ly/2H6YGZx</w:t>
        </w:r>
      </w:hyperlink>
      <w:r>
        <w:rPr>
          <w:rFonts w:ascii="Times New Roman" w:eastAsia="Times New Roman" w:hAnsi="Times New Roman" w:cs="Times New Roman"/>
        </w:rPr>
        <w:t xml:space="preserve"> </w:t>
      </w:r>
      <w:r>
        <w:br w:type="page"/>
      </w:r>
    </w:p>
    <w:p w:rsidR="00F9764A" w:rsidRDefault="006762DB">
      <w:pPr>
        <w:rPr>
          <w:rFonts w:ascii="Times New Roman" w:eastAsia="Times New Roman" w:hAnsi="Times New Roman" w:cs="Times New Roman"/>
          <w:i/>
          <w:color w:val="333333"/>
          <w:highlight w:val="white"/>
        </w:rPr>
      </w:pPr>
      <w:r>
        <w:rPr>
          <w:rFonts w:ascii="Times New Roman" w:eastAsia="Times New Roman" w:hAnsi="Times New Roman" w:cs="Times New Roman"/>
          <w:i/>
          <w:color w:val="333333"/>
          <w:highlight w:val="white"/>
        </w:rPr>
        <w:lastRenderedPageBreak/>
        <w:t>Annex 1: Images for Twitter</w:t>
      </w:r>
    </w:p>
    <w:p w:rsidR="00F9764A" w:rsidRDefault="00F9764A">
      <w:pPr>
        <w:rPr>
          <w:rFonts w:ascii="Times New Roman" w:eastAsia="Times New Roman" w:hAnsi="Times New Roman" w:cs="Times New Roman"/>
          <w:i/>
          <w:color w:val="333333"/>
          <w:highlight w:val="white"/>
        </w:rPr>
      </w:pPr>
    </w:p>
    <w:p w:rsidR="00F9764A" w:rsidRDefault="006762DB">
      <w:pPr>
        <w:rPr>
          <w:rFonts w:ascii="Times New Roman" w:eastAsia="Times New Roman" w:hAnsi="Times New Roman" w:cs="Times New Roman"/>
          <w:color w:val="333333"/>
          <w:highlight w:val="white"/>
        </w:rPr>
      </w:pPr>
      <w:r>
        <w:rPr>
          <w:rFonts w:ascii="Times New Roman" w:eastAsia="Times New Roman" w:hAnsi="Times New Roman" w:cs="Times New Roman"/>
          <w:noProof/>
          <w:color w:val="333333"/>
          <w:highlight w:val="white"/>
          <w:lang w:val="en-US"/>
        </w:rPr>
        <w:drawing>
          <wp:inline distT="114300" distB="114300" distL="114300" distR="114300">
            <wp:extent cx="4819650" cy="24098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5"/>
                    <a:srcRect/>
                    <a:stretch>
                      <a:fillRect/>
                    </a:stretch>
                  </pic:blipFill>
                  <pic:spPr>
                    <a:xfrm>
                      <a:off x="0" y="0"/>
                      <a:ext cx="4819650" cy="2409825"/>
                    </a:xfrm>
                    <a:prstGeom prst="rect">
                      <a:avLst/>
                    </a:prstGeom>
                    <a:ln/>
                  </pic:spPr>
                </pic:pic>
              </a:graphicData>
            </a:graphic>
          </wp:inline>
        </w:drawing>
      </w:r>
      <w:r>
        <w:rPr>
          <w:rFonts w:ascii="Times New Roman" w:eastAsia="Times New Roman" w:hAnsi="Times New Roman" w:cs="Times New Roman"/>
          <w:noProof/>
          <w:color w:val="333333"/>
          <w:highlight w:val="white"/>
          <w:lang w:val="en-US"/>
        </w:rPr>
        <w:drawing>
          <wp:inline distT="114300" distB="114300" distL="114300" distR="114300">
            <wp:extent cx="4819650" cy="240982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6"/>
                    <a:srcRect/>
                    <a:stretch>
                      <a:fillRect/>
                    </a:stretch>
                  </pic:blipFill>
                  <pic:spPr>
                    <a:xfrm>
                      <a:off x="0" y="0"/>
                      <a:ext cx="4819650" cy="2409825"/>
                    </a:xfrm>
                    <a:prstGeom prst="rect">
                      <a:avLst/>
                    </a:prstGeom>
                    <a:ln/>
                  </pic:spPr>
                </pic:pic>
              </a:graphicData>
            </a:graphic>
          </wp:inline>
        </w:drawing>
      </w:r>
      <w:r>
        <w:rPr>
          <w:rFonts w:ascii="Times New Roman" w:eastAsia="Times New Roman" w:hAnsi="Times New Roman" w:cs="Times New Roman"/>
          <w:noProof/>
          <w:color w:val="333333"/>
          <w:highlight w:val="white"/>
          <w:lang w:val="en-US"/>
        </w:rPr>
        <w:drawing>
          <wp:inline distT="114300" distB="114300" distL="114300" distR="114300">
            <wp:extent cx="4819650" cy="2409825"/>
            <wp:effectExtent l="0" t="0" r="0" b="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47"/>
                    <a:srcRect/>
                    <a:stretch>
                      <a:fillRect/>
                    </a:stretch>
                  </pic:blipFill>
                  <pic:spPr>
                    <a:xfrm>
                      <a:off x="0" y="0"/>
                      <a:ext cx="4819650" cy="2409825"/>
                    </a:xfrm>
                    <a:prstGeom prst="rect">
                      <a:avLst/>
                    </a:prstGeom>
                    <a:ln/>
                  </pic:spPr>
                </pic:pic>
              </a:graphicData>
            </a:graphic>
          </wp:inline>
        </w:drawing>
      </w:r>
      <w:r>
        <w:rPr>
          <w:rFonts w:ascii="Times New Roman" w:eastAsia="Times New Roman" w:hAnsi="Times New Roman" w:cs="Times New Roman"/>
          <w:noProof/>
          <w:color w:val="333333"/>
          <w:highlight w:val="white"/>
          <w:lang w:val="en-US"/>
        </w:rPr>
        <w:lastRenderedPageBreak/>
        <w:drawing>
          <wp:inline distT="114300" distB="114300" distL="114300" distR="114300">
            <wp:extent cx="4819650" cy="2409825"/>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8"/>
                    <a:srcRect/>
                    <a:stretch>
                      <a:fillRect/>
                    </a:stretch>
                  </pic:blipFill>
                  <pic:spPr>
                    <a:xfrm>
                      <a:off x="0" y="0"/>
                      <a:ext cx="4819650" cy="2409825"/>
                    </a:xfrm>
                    <a:prstGeom prst="rect">
                      <a:avLst/>
                    </a:prstGeom>
                    <a:ln/>
                  </pic:spPr>
                </pic:pic>
              </a:graphicData>
            </a:graphic>
          </wp:inline>
        </w:drawing>
      </w:r>
      <w:r>
        <w:rPr>
          <w:rFonts w:ascii="Times New Roman" w:eastAsia="Times New Roman" w:hAnsi="Times New Roman" w:cs="Times New Roman"/>
          <w:noProof/>
          <w:color w:val="333333"/>
          <w:highlight w:val="white"/>
          <w:lang w:val="en-US"/>
        </w:rPr>
        <w:drawing>
          <wp:inline distT="114300" distB="114300" distL="114300" distR="114300">
            <wp:extent cx="4819650" cy="2409825"/>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9"/>
                    <a:srcRect/>
                    <a:stretch>
                      <a:fillRect/>
                    </a:stretch>
                  </pic:blipFill>
                  <pic:spPr>
                    <a:xfrm>
                      <a:off x="0" y="0"/>
                      <a:ext cx="4819650" cy="2409825"/>
                    </a:xfrm>
                    <a:prstGeom prst="rect">
                      <a:avLst/>
                    </a:prstGeom>
                    <a:ln/>
                  </pic:spPr>
                </pic:pic>
              </a:graphicData>
            </a:graphic>
          </wp:inline>
        </w:drawing>
      </w:r>
      <w:r>
        <w:rPr>
          <w:rFonts w:ascii="Times New Roman" w:eastAsia="Times New Roman" w:hAnsi="Times New Roman" w:cs="Times New Roman"/>
          <w:noProof/>
          <w:color w:val="333333"/>
          <w:highlight w:val="white"/>
          <w:lang w:val="en-US"/>
        </w:rPr>
        <w:drawing>
          <wp:inline distT="114300" distB="114300" distL="114300" distR="114300">
            <wp:extent cx="4819650" cy="2409825"/>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0"/>
                    <a:srcRect/>
                    <a:stretch>
                      <a:fillRect/>
                    </a:stretch>
                  </pic:blipFill>
                  <pic:spPr>
                    <a:xfrm>
                      <a:off x="0" y="0"/>
                      <a:ext cx="4819650" cy="2409825"/>
                    </a:xfrm>
                    <a:prstGeom prst="rect">
                      <a:avLst/>
                    </a:prstGeom>
                    <a:ln/>
                  </pic:spPr>
                </pic:pic>
              </a:graphicData>
            </a:graphic>
          </wp:inline>
        </w:drawing>
      </w:r>
    </w:p>
    <w:sectPr w:rsidR="00F976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F9764A"/>
    <w:rsid w:val="00032A9F"/>
    <w:rsid w:val="006762DB"/>
    <w:rsid w:val="00891FDD"/>
    <w:rsid w:val="00B04A55"/>
    <w:rsid w:val="00F9764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th-TH"/>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rFonts w:cs="Cordia New"/>
      <w:sz w:val="20"/>
      <w:szCs w:val="25"/>
    </w:rPr>
  </w:style>
  <w:style w:type="character" w:customStyle="1" w:styleId="CommentTextChar">
    <w:name w:val="Comment Text Char"/>
    <w:basedOn w:val="DefaultParagraphFont"/>
    <w:link w:val="CommentText"/>
    <w:uiPriority w:val="99"/>
    <w:semiHidden/>
    <w:rPr>
      <w:rFonts w:cs="Cordia New"/>
      <w:sz w:val="20"/>
      <w:szCs w:val="25"/>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1FDD"/>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91FDD"/>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th-TH"/>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rFonts w:cs="Cordia New"/>
      <w:sz w:val="20"/>
      <w:szCs w:val="25"/>
    </w:rPr>
  </w:style>
  <w:style w:type="character" w:customStyle="1" w:styleId="CommentTextChar">
    <w:name w:val="Comment Text Char"/>
    <w:basedOn w:val="DefaultParagraphFont"/>
    <w:link w:val="CommentText"/>
    <w:uiPriority w:val="99"/>
    <w:semiHidden/>
    <w:rPr>
      <w:rFonts w:cs="Cordia New"/>
      <w:sz w:val="20"/>
      <w:szCs w:val="25"/>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1FDD"/>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91FDD"/>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twitter.com/RECOFTC" TargetMode="External"/><Relationship Id="rId18" Type="http://schemas.openxmlformats.org/officeDocument/2006/relationships/hyperlink" Target="https://twitter.com/Sida" TargetMode="External"/><Relationship Id="rId26" Type="http://schemas.openxmlformats.org/officeDocument/2006/relationships/hyperlink" Target="https://bit.ly/2H6YGZx" TargetMode="External"/><Relationship Id="rId39" Type="http://schemas.openxmlformats.org/officeDocument/2006/relationships/hyperlink" Target="https://www.facebook.com/mowa.gov.kh/" TargetMode="External"/><Relationship Id="rId21" Type="http://schemas.openxmlformats.org/officeDocument/2006/relationships/hyperlink" Target="https://bit.ly/2H6YGZx" TargetMode="External"/><Relationship Id="rId34" Type="http://schemas.openxmlformats.org/officeDocument/2006/relationships/hyperlink" Target="https://bit.ly/2H6YGZx" TargetMode="External"/><Relationship Id="rId42" Type="http://schemas.openxmlformats.org/officeDocument/2006/relationships/hyperlink" Target="https://bit.ly/2H6YGZx" TargetMode="External"/><Relationship Id="rId47" Type="http://schemas.openxmlformats.org/officeDocument/2006/relationships/image" Target="media/image3.jpg"/><Relationship Id="rId50" Type="http://schemas.openxmlformats.org/officeDocument/2006/relationships/image" Target="media/image6.jpg"/><Relationship Id="rId7" Type="http://schemas.openxmlformats.org/officeDocument/2006/relationships/hyperlink" Target="https://www.recoftc.org/waves-weaving-leadership-gender-equality" TargetMode="External"/><Relationship Id="rId2" Type="http://schemas.microsoft.com/office/2007/relationships/stylesWithEffects" Target="stylesWithEffects.xml"/><Relationship Id="rId16" Type="http://schemas.openxmlformats.org/officeDocument/2006/relationships/hyperlink" Target="https://twitter.com/IUCN_Gender" TargetMode="External"/><Relationship Id="rId29" Type="http://schemas.openxmlformats.org/officeDocument/2006/relationships/hyperlink" Target="https://bit.ly/2H6YGZx" TargetMode="External"/><Relationship Id="rId11" Type="http://schemas.openxmlformats.org/officeDocument/2006/relationships/hyperlink" Target="https://www.recoftc.org/stories/future-now-our-drive-secure-gender-equality-across-forest-landscapes" TargetMode="External"/><Relationship Id="rId24" Type="http://schemas.openxmlformats.org/officeDocument/2006/relationships/hyperlink" Target="https://bit.ly/2H6YGZx" TargetMode="External"/><Relationship Id="rId32" Type="http://schemas.openxmlformats.org/officeDocument/2006/relationships/hyperlink" Target="https://bit.ly/2H6YGZx" TargetMode="External"/><Relationship Id="rId37" Type="http://schemas.openxmlformats.org/officeDocument/2006/relationships/hyperlink" Target="https://bit.ly/2H6YGZx" TargetMode="External"/><Relationship Id="rId40" Type="http://schemas.openxmlformats.org/officeDocument/2006/relationships/hyperlink" Target="https://bit.ly/2H6YGZx" TargetMode="External"/><Relationship Id="rId45" Type="http://schemas.openxmlformats.org/officeDocument/2006/relationships/image" Target="media/image1.jpg"/><Relationship Id="rId5" Type="http://schemas.openxmlformats.org/officeDocument/2006/relationships/hyperlink" Target="mailto:kalpana.giri@recoftc.org" TargetMode="External"/><Relationship Id="rId15" Type="http://schemas.openxmlformats.org/officeDocument/2006/relationships/hyperlink" Target="https://twitter.com/RightsResources" TargetMode="External"/><Relationship Id="rId23" Type="http://schemas.openxmlformats.org/officeDocument/2006/relationships/hyperlink" Target="https://bit.ly/2H6YGZx" TargetMode="External"/><Relationship Id="rId28" Type="http://schemas.openxmlformats.org/officeDocument/2006/relationships/hyperlink" Target="https://bit.ly/2H6YGZx" TargetMode="External"/><Relationship Id="rId36" Type="http://schemas.openxmlformats.org/officeDocument/2006/relationships/hyperlink" Target="https://bit.ly/2H6YGZx" TargetMode="External"/><Relationship Id="rId49" Type="http://schemas.openxmlformats.org/officeDocument/2006/relationships/image" Target="media/image5.jpg"/><Relationship Id="rId10" Type="http://schemas.openxmlformats.org/officeDocument/2006/relationships/hyperlink" Target="https://www.recoftc.org/en/nepal/stories/womens-leadership-circle-inclusive-forest-governance-nepal" TargetMode="External"/><Relationship Id="rId19" Type="http://schemas.openxmlformats.org/officeDocument/2006/relationships/hyperlink" Target="https://drive.google.com/drive/u/0/folders/1MBSnWlOB6ZPNh2syF4GvhLX84O80xZHq" TargetMode="External"/><Relationship Id="rId31" Type="http://schemas.openxmlformats.org/officeDocument/2006/relationships/hyperlink" Target="https://bit.ly/2H6YGZx" TargetMode="External"/><Relationship Id="rId44" Type="http://schemas.openxmlformats.org/officeDocument/2006/relationships/hyperlink" Target="https://bit.ly/2H6YGZ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ternationalwomensday.com/Theme" TargetMode="External"/><Relationship Id="rId14" Type="http://schemas.openxmlformats.org/officeDocument/2006/relationships/hyperlink" Target="https://twitter.com/WOCANupdates" TargetMode="External"/><Relationship Id="rId22" Type="http://schemas.openxmlformats.org/officeDocument/2006/relationships/hyperlink" Target="https://bit.ly/2H6YGZx" TargetMode="External"/><Relationship Id="rId27" Type="http://schemas.openxmlformats.org/officeDocument/2006/relationships/hyperlink" Target="https://bit.ly/2H6YGZx" TargetMode="External"/><Relationship Id="rId30" Type="http://schemas.openxmlformats.org/officeDocument/2006/relationships/hyperlink" Target="https://twitter.com/Hello_MOFE?ref_src=twsrc%5Etfw%7Ctwcamp%5Eembeddedtimeline%7Ctwterm%5Eprofile%3AHello_MOFE&amp;ref_url=http%3A%2F%2Fwww.mofe.gov.np%2F" TargetMode="External"/><Relationship Id="rId35" Type="http://schemas.openxmlformats.org/officeDocument/2006/relationships/hyperlink" Target="https://bit.ly/2H6YGZx" TargetMode="External"/><Relationship Id="rId43" Type="http://schemas.openxmlformats.org/officeDocument/2006/relationships/hyperlink" Target="https://bit.ly/2H6YGZx" TargetMode="External"/><Relationship Id="rId48" Type="http://schemas.openxmlformats.org/officeDocument/2006/relationships/image" Target="media/image4.jpg"/><Relationship Id="rId8" Type="http://schemas.openxmlformats.org/officeDocument/2006/relationships/hyperlink" Target="https://www.recoftc.org/events/waves-launch-and-workshop"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recoftc.org/en/lao-pdr/stories/solutions-change-changing-gender-narratives-lao-pdr" TargetMode="External"/><Relationship Id="rId17" Type="http://schemas.openxmlformats.org/officeDocument/2006/relationships/hyperlink" Target="https://twitter.com/UN_Women" TargetMode="External"/><Relationship Id="rId25" Type="http://schemas.openxmlformats.org/officeDocument/2006/relationships/hyperlink" Target="https://bit.ly/2Ek2gwa" TargetMode="External"/><Relationship Id="rId33" Type="http://schemas.openxmlformats.org/officeDocument/2006/relationships/hyperlink" Target="https://bit.ly/2H6YGZx" TargetMode="External"/><Relationship Id="rId38" Type="http://schemas.openxmlformats.org/officeDocument/2006/relationships/hyperlink" Target="https://bit.ly/2H6YGZx" TargetMode="External"/><Relationship Id="rId46" Type="http://schemas.openxmlformats.org/officeDocument/2006/relationships/image" Target="media/image2.jpg"/><Relationship Id="rId20" Type="http://schemas.openxmlformats.org/officeDocument/2006/relationships/hyperlink" Target="https://bit.ly/2H6YGZx" TargetMode="External"/><Relationship Id="rId41" Type="http://schemas.openxmlformats.org/officeDocument/2006/relationships/hyperlink" Target="https://bit.ly/2H6YGZx" TargetMode="External"/><Relationship Id="rId1" Type="http://schemas.openxmlformats.org/officeDocument/2006/relationships/styles" Target="styles.xml"/><Relationship Id="rId6" Type="http://schemas.openxmlformats.org/officeDocument/2006/relationships/hyperlink" Target="mailto:detty.saluling@recof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Detty Saluling</cp:lastModifiedBy>
  <cp:revision>3</cp:revision>
  <dcterms:created xsi:type="dcterms:W3CDTF">2019-03-04T03:17:00Z</dcterms:created>
  <dcterms:modified xsi:type="dcterms:W3CDTF">2019-03-04T03:39:00Z</dcterms:modified>
</cp:coreProperties>
</file>